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30A1" w14:textId="77777777" w:rsidR="008D4521" w:rsidRDefault="008D4521" w:rsidP="008D4521">
      <w:pPr>
        <w:spacing w:after="0" w:line="240" w:lineRule="auto"/>
        <w:jc w:val="center"/>
        <w:rPr>
          <w:rFonts w:cstheme="minorHAnsi"/>
          <w:b/>
          <w:bCs/>
          <w:sz w:val="28"/>
          <w:szCs w:val="30"/>
        </w:rPr>
      </w:pPr>
    </w:p>
    <w:p w14:paraId="11FD3834" w14:textId="77777777" w:rsidR="009569B3" w:rsidRPr="008D4521" w:rsidRDefault="00936976" w:rsidP="008D4521">
      <w:pPr>
        <w:spacing w:after="0" w:line="240" w:lineRule="auto"/>
        <w:jc w:val="center"/>
        <w:rPr>
          <w:rFonts w:cstheme="minorHAnsi"/>
          <w:b/>
          <w:bCs/>
          <w:sz w:val="28"/>
          <w:szCs w:val="30"/>
        </w:rPr>
      </w:pPr>
      <w:r w:rsidRPr="008D4521">
        <w:rPr>
          <w:rFonts w:cstheme="minorHAnsi"/>
          <w:b/>
          <w:bCs/>
          <w:sz w:val="28"/>
          <w:szCs w:val="30"/>
        </w:rPr>
        <w:t>Meal Pattern Exception Request Form</w:t>
      </w:r>
      <w:r w:rsidR="008D4521">
        <w:rPr>
          <w:rFonts w:cstheme="minorHAnsi"/>
          <w:b/>
          <w:bCs/>
          <w:sz w:val="28"/>
          <w:szCs w:val="30"/>
        </w:rPr>
        <w:t xml:space="preserve"> </w:t>
      </w:r>
      <w:r w:rsidRPr="008D4521">
        <w:rPr>
          <w:rFonts w:cstheme="minorHAnsi"/>
          <w:b/>
          <w:bCs/>
          <w:sz w:val="28"/>
          <w:szCs w:val="30"/>
        </w:rPr>
        <w:t>for Residential Child Care Institutions</w:t>
      </w:r>
      <w:r w:rsidR="007568B6" w:rsidRPr="008D4521">
        <w:rPr>
          <w:rFonts w:cstheme="minorHAnsi"/>
          <w:b/>
          <w:bCs/>
          <w:sz w:val="28"/>
          <w:szCs w:val="30"/>
        </w:rPr>
        <w:t xml:space="preserve"> (RCCI)</w:t>
      </w:r>
    </w:p>
    <w:p w14:paraId="3A61E0B5" w14:textId="77777777" w:rsidR="00936976" w:rsidRPr="008D4521" w:rsidRDefault="00433469" w:rsidP="00433469">
      <w:pPr>
        <w:autoSpaceDE w:val="0"/>
        <w:autoSpaceDN w:val="0"/>
        <w:adjustRightInd w:val="0"/>
        <w:spacing w:after="0" w:line="360" w:lineRule="auto"/>
        <w:jc w:val="both"/>
        <w:rPr>
          <w:rFonts w:cstheme="minorHAnsi"/>
          <w:color w:val="000000"/>
          <w:szCs w:val="24"/>
        </w:rPr>
      </w:pPr>
      <w:r w:rsidRPr="008D4521">
        <w:rPr>
          <w:rFonts w:cstheme="minorHAnsi"/>
          <w:color w:val="000000"/>
          <w:szCs w:val="24"/>
        </w:rPr>
        <w:t xml:space="preserve">Name of </w:t>
      </w:r>
      <w:r w:rsidR="007568B6" w:rsidRPr="008D4521">
        <w:rPr>
          <w:rFonts w:cstheme="minorHAnsi"/>
          <w:color w:val="000000"/>
          <w:szCs w:val="24"/>
        </w:rPr>
        <w:t>RCCI</w:t>
      </w:r>
      <w:r w:rsidRPr="008D4521">
        <w:rPr>
          <w:rFonts w:cstheme="minorHAnsi"/>
          <w:color w:val="000000"/>
          <w:szCs w:val="24"/>
        </w:rPr>
        <w:t xml:space="preserve">: </w:t>
      </w:r>
      <w:r w:rsidR="00936976" w:rsidRPr="008D4521">
        <w:rPr>
          <w:rFonts w:cstheme="minorHAnsi"/>
          <w:color w:val="000000"/>
          <w:szCs w:val="24"/>
        </w:rPr>
        <w:t>______________________________________________________</w:t>
      </w:r>
      <w:r w:rsidR="00D95DBC" w:rsidRPr="008D4521">
        <w:rPr>
          <w:rFonts w:cstheme="minorHAnsi"/>
          <w:color w:val="000000"/>
          <w:szCs w:val="24"/>
        </w:rPr>
        <w:t>____</w:t>
      </w:r>
      <w:r w:rsidR="00936976" w:rsidRPr="008D4521">
        <w:rPr>
          <w:rFonts w:cstheme="minorHAnsi"/>
          <w:color w:val="000000"/>
          <w:szCs w:val="24"/>
        </w:rPr>
        <w:t>__</w:t>
      </w:r>
      <w:r w:rsidR="0036422F" w:rsidRPr="008D4521">
        <w:rPr>
          <w:rFonts w:cstheme="minorHAnsi"/>
          <w:color w:val="000000"/>
          <w:szCs w:val="24"/>
        </w:rPr>
        <w:t>_</w:t>
      </w:r>
      <w:r w:rsidR="008D4521">
        <w:rPr>
          <w:rFonts w:cstheme="minorHAnsi"/>
          <w:color w:val="000000"/>
          <w:szCs w:val="24"/>
        </w:rPr>
        <w:t>__________</w:t>
      </w:r>
    </w:p>
    <w:p w14:paraId="57F653F9" w14:textId="77777777" w:rsidR="00936976" w:rsidRPr="008D4521" w:rsidRDefault="00605759" w:rsidP="00433469">
      <w:pPr>
        <w:autoSpaceDE w:val="0"/>
        <w:autoSpaceDN w:val="0"/>
        <w:adjustRightInd w:val="0"/>
        <w:spacing w:after="0" w:line="360" w:lineRule="auto"/>
        <w:jc w:val="both"/>
        <w:rPr>
          <w:rFonts w:cstheme="minorHAnsi"/>
          <w:color w:val="000000"/>
          <w:szCs w:val="24"/>
        </w:rPr>
      </w:pPr>
      <w:r w:rsidRPr="008D4521">
        <w:rPr>
          <w:rFonts w:cstheme="minorHAnsi"/>
          <w:color w:val="000000"/>
          <w:szCs w:val="24"/>
        </w:rPr>
        <w:t>Agreement</w:t>
      </w:r>
      <w:r w:rsidR="00BE072D" w:rsidRPr="008D4521">
        <w:rPr>
          <w:rFonts w:cstheme="minorHAnsi"/>
          <w:color w:val="000000"/>
          <w:szCs w:val="24"/>
        </w:rPr>
        <w:t xml:space="preserve"> </w:t>
      </w:r>
      <w:r w:rsidR="008D4521" w:rsidRPr="008D4521">
        <w:rPr>
          <w:rFonts w:cstheme="minorHAnsi"/>
          <w:color w:val="000000"/>
          <w:szCs w:val="24"/>
        </w:rPr>
        <w:t>Number: _</w:t>
      </w:r>
      <w:r w:rsidR="00433469" w:rsidRPr="008D4521">
        <w:rPr>
          <w:rFonts w:cstheme="minorHAnsi"/>
          <w:color w:val="000000"/>
          <w:szCs w:val="24"/>
        </w:rPr>
        <w:t>________________________________________________________</w:t>
      </w:r>
      <w:r w:rsidR="008D4521">
        <w:rPr>
          <w:rFonts w:cstheme="minorHAnsi"/>
          <w:color w:val="000000"/>
          <w:szCs w:val="24"/>
        </w:rPr>
        <w:t>_________</w:t>
      </w:r>
    </w:p>
    <w:p w14:paraId="20005798" w14:textId="77777777" w:rsidR="00936976" w:rsidRPr="008D4521" w:rsidRDefault="00936976" w:rsidP="00433469">
      <w:pPr>
        <w:autoSpaceDE w:val="0"/>
        <w:autoSpaceDN w:val="0"/>
        <w:adjustRightInd w:val="0"/>
        <w:spacing w:after="0" w:line="360" w:lineRule="auto"/>
        <w:jc w:val="both"/>
        <w:rPr>
          <w:rFonts w:cstheme="minorHAnsi"/>
          <w:color w:val="000000"/>
          <w:szCs w:val="24"/>
        </w:rPr>
      </w:pPr>
      <w:r w:rsidRPr="008D4521">
        <w:rPr>
          <w:rFonts w:cstheme="minorHAnsi"/>
          <w:color w:val="000000"/>
          <w:szCs w:val="24"/>
        </w:rPr>
        <w:t>Address:</w:t>
      </w:r>
      <w:r w:rsidR="0036422F" w:rsidRPr="008D4521">
        <w:rPr>
          <w:rFonts w:cstheme="minorHAnsi"/>
          <w:color w:val="000000"/>
          <w:szCs w:val="24"/>
        </w:rPr>
        <w:t xml:space="preserve"> __________________________________________________________________</w:t>
      </w:r>
      <w:r w:rsidR="008D4521">
        <w:rPr>
          <w:rFonts w:cstheme="minorHAnsi"/>
          <w:color w:val="000000"/>
          <w:szCs w:val="24"/>
        </w:rPr>
        <w:t>_________</w:t>
      </w:r>
    </w:p>
    <w:p w14:paraId="482D176B" w14:textId="77777777" w:rsidR="00936976" w:rsidRPr="008D4521" w:rsidRDefault="0036422F" w:rsidP="00433469">
      <w:pPr>
        <w:autoSpaceDE w:val="0"/>
        <w:autoSpaceDN w:val="0"/>
        <w:adjustRightInd w:val="0"/>
        <w:spacing w:after="0" w:line="360" w:lineRule="auto"/>
        <w:jc w:val="both"/>
        <w:rPr>
          <w:rFonts w:cstheme="minorHAnsi"/>
          <w:color w:val="000000"/>
          <w:szCs w:val="24"/>
        </w:rPr>
      </w:pPr>
      <w:r w:rsidRPr="008D4521">
        <w:rPr>
          <w:rFonts w:cstheme="minorHAnsi"/>
          <w:color w:val="000000"/>
          <w:szCs w:val="24"/>
        </w:rPr>
        <w:t>City: _______________________</w:t>
      </w:r>
      <w:r w:rsidR="00605759" w:rsidRPr="008D4521">
        <w:rPr>
          <w:rFonts w:cstheme="minorHAnsi"/>
          <w:color w:val="000000"/>
          <w:szCs w:val="24"/>
        </w:rPr>
        <w:t>_State: _______________________</w:t>
      </w:r>
      <w:r w:rsidRPr="008D4521">
        <w:rPr>
          <w:rFonts w:cstheme="minorHAnsi"/>
          <w:color w:val="000000"/>
          <w:szCs w:val="24"/>
        </w:rPr>
        <w:t xml:space="preserve">Zip </w:t>
      </w:r>
      <w:r w:rsidR="00936976" w:rsidRPr="008D4521">
        <w:rPr>
          <w:rFonts w:cstheme="minorHAnsi"/>
          <w:color w:val="000000"/>
          <w:szCs w:val="24"/>
        </w:rPr>
        <w:t>Code:</w:t>
      </w:r>
      <w:r w:rsidRPr="008D4521">
        <w:rPr>
          <w:rFonts w:cstheme="minorHAnsi"/>
          <w:color w:val="000000"/>
          <w:szCs w:val="24"/>
        </w:rPr>
        <w:t xml:space="preserve"> _______</w:t>
      </w:r>
      <w:r w:rsidR="00605759" w:rsidRPr="008D4521">
        <w:rPr>
          <w:rFonts w:cstheme="minorHAnsi"/>
          <w:color w:val="000000"/>
          <w:szCs w:val="24"/>
        </w:rPr>
        <w:t>_</w:t>
      </w:r>
    </w:p>
    <w:p w14:paraId="04E83C5E" w14:textId="77777777" w:rsidR="00936976" w:rsidRPr="008D4521" w:rsidRDefault="005D0B42" w:rsidP="005A17F1">
      <w:pPr>
        <w:autoSpaceDE w:val="0"/>
        <w:autoSpaceDN w:val="0"/>
        <w:adjustRightInd w:val="0"/>
        <w:spacing w:after="0" w:line="240" w:lineRule="auto"/>
        <w:rPr>
          <w:rFonts w:cstheme="minorHAnsi"/>
          <w:color w:val="000000"/>
          <w:szCs w:val="24"/>
        </w:rPr>
      </w:pPr>
      <w:r w:rsidRPr="008D4521">
        <w:rPr>
          <w:rFonts w:cstheme="minorHAnsi"/>
          <w:color w:val="000000"/>
          <w:szCs w:val="24"/>
        </w:rPr>
        <w:t>Indicate type of RCCI Facility by checking appropriate box:</w:t>
      </w:r>
    </w:p>
    <w:p w14:paraId="5C60831E" w14:textId="77777777" w:rsidR="00936976" w:rsidRPr="008D4521" w:rsidRDefault="00936976" w:rsidP="00936976">
      <w:pPr>
        <w:autoSpaceDE w:val="0"/>
        <w:autoSpaceDN w:val="0"/>
        <w:adjustRightInd w:val="0"/>
        <w:spacing w:after="0" w:line="240" w:lineRule="auto"/>
        <w:rPr>
          <w:rFonts w:cstheme="minorHAnsi"/>
          <w:color w:val="000000"/>
          <w:szCs w:val="24"/>
        </w:rPr>
      </w:pPr>
      <w:r w:rsidRPr="008D4521">
        <w:rPr>
          <w:rFonts w:cstheme="minorHAnsi"/>
          <w:b/>
          <w:bCs/>
          <w:color w:val="000000"/>
          <w:szCs w:val="24"/>
        </w:rPr>
        <w:t>Juvenile Detention Center</w:t>
      </w:r>
      <w:r w:rsidR="007B41DF" w:rsidRPr="008D4521">
        <w:rPr>
          <w:rFonts w:cstheme="minorHAnsi"/>
          <w:color w:val="000000"/>
          <w:szCs w:val="24"/>
        </w:rPr>
        <w:t>:</w:t>
      </w:r>
      <w:r w:rsidR="008043DC" w:rsidRPr="008D4521">
        <w:rPr>
          <w:rFonts w:cstheme="minorHAnsi"/>
          <w:color w:val="000000"/>
          <w:szCs w:val="24"/>
        </w:rPr>
        <w:t xml:space="preserve">  </w:t>
      </w:r>
      <w:r w:rsidR="00CF487B" w:rsidRPr="008D4521">
        <w:rPr>
          <w:rFonts w:cstheme="minorHAnsi"/>
          <w:color w:val="000000"/>
          <w:szCs w:val="24"/>
        </w:rPr>
        <w:t xml:space="preserve"> </w:t>
      </w:r>
      <w:sdt>
        <w:sdtPr>
          <w:rPr>
            <w:rFonts w:cstheme="minorHAnsi"/>
            <w:color w:val="000000"/>
            <w:szCs w:val="24"/>
          </w:rPr>
          <w:id w:val="1863091615"/>
          <w14:checkbox>
            <w14:checked w14:val="0"/>
            <w14:checkedState w14:val="2612" w14:font="MS Gothic"/>
            <w14:uncheckedState w14:val="2610" w14:font="MS Gothic"/>
          </w14:checkbox>
        </w:sdtPr>
        <w:sdtContent>
          <w:r w:rsidR="00605759" w:rsidRPr="008D4521">
            <w:rPr>
              <w:rFonts w:ascii="Segoe UI Symbol" w:eastAsia="MS Gothic" w:hAnsi="Segoe UI Symbol" w:cs="Segoe UI Symbol"/>
              <w:color w:val="000000"/>
              <w:szCs w:val="24"/>
            </w:rPr>
            <w:t>☐</w:t>
          </w:r>
        </w:sdtContent>
      </w:sdt>
      <w:r w:rsidR="008043DC" w:rsidRPr="008D4521">
        <w:rPr>
          <w:rFonts w:cstheme="minorHAnsi"/>
          <w:color w:val="000000"/>
          <w:szCs w:val="24"/>
        </w:rPr>
        <w:t xml:space="preserve">     </w:t>
      </w:r>
      <w:r w:rsidRPr="008D4521">
        <w:rPr>
          <w:rFonts w:cstheme="minorHAnsi"/>
          <w:b/>
          <w:bCs/>
          <w:color w:val="000000"/>
          <w:szCs w:val="24"/>
        </w:rPr>
        <w:t>Correctional Facility</w:t>
      </w:r>
      <w:r w:rsidRPr="008D4521">
        <w:rPr>
          <w:rFonts w:cstheme="minorHAnsi"/>
          <w:color w:val="000000"/>
          <w:szCs w:val="24"/>
        </w:rPr>
        <w:t>:</w:t>
      </w:r>
      <w:r w:rsidR="008043DC" w:rsidRPr="008D4521">
        <w:rPr>
          <w:rFonts w:cstheme="minorHAnsi"/>
          <w:color w:val="000000"/>
          <w:szCs w:val="24"/>
        </w:rPr>
        <w:t xml:space="preserve">   </w:t>
      </w:r>
      <w:r w:rsidRPr="008D4521">
        <w:rPr>
          <w:rFonts w:cstheme="minorHAnsi"/>
          <w:color w:val="000000"/>
          <w:szCs w:val="24"/>
        </w:rPr>
        <w:t xml:space="preserve"> </w:t>
      </w:r>
      <w:sdt>
        <w:sdtPr>
          <w:rPr>
            <w:rFonts w:cstheme="minorHAnsi"/>
            <w:color w:val="000000"/>
            <w:szCs w:val="24"/>
          </w:rPr>
          <w:id w:val="-608128489"/>
          <w14:checkbox>
            <w14:checked w14:val="0"/>
            <w14:checkedState w14:val="2612" w14:font="MS Gothic"/>
            <w14:uncheckedState w14:val="2610" w14:font="MS Gothic"/>
          </w14:checkbox>
        </w:sdtPr>
        <w:sdtContent>
          <w:r w:rsidR="008D4521">
            <w:rPr>
              <w:rFonts w:ascii="MS Gothic" w:eastAsia="MS Gothic" w:hAnsi="MS Gothic" w:cstheme="minorHAnsi" w:hint="eastAsia"/>
              <w:color w:val="000000"/>
              <w:szCs w:val="24"/>
            </w:rPr>
            <w:t>☐</w:t>
          </w:r>
        </w:sdtContent>
      </w:sdt>
      <w:r w:rsidRPr="008D4521">
        <w:rPr>
          <w:rFonts w:cstheme="minorHAnsi"/>
          <w:color w:val="000000"/>
          <w:szCs w:val="24"/>
        </w:rPr>
        <w:t xml:space="preserve"> </w:t>
      </w:r>
    </w:p>
    <w:p w14:paraId="7D92ECBD" w14:textId="77777777" w:rsidR="0036422F" w:rsidRPr="008D4521" w:rsidRDefault="005D0B42" w:rsidP="00936976">
      <w:pPr>
        <w:autoSpaceDE w:val="0"/>
        <w:autoSpaceDN w:val="0"/>
        <w:adjustRightInd w:val="0"/>
        <w:spacing w:after="0" w:line="240" w:lineRule="auto"/>
        <w:rPr>
          <w:rFonts w:cstheme="minorHAnsi"/>
          <w:b/>
          <w:color w:val="000000"/>
          <w:szCs w:val="24"/>
        </w:rPr>
      </w:pPr>
      <w:r w:rsidRPr="008D4521">
        <w:rPr>
          <w:rFonts w:cstheme="minorHAnsi"/>
          <w:b/>
          <w:color w:val="000000"/>
          <w:szCs w:val="24"/>
        </w:rPr>
        <w:t xml:space="preserve">Other RCCI Facility:  </w:t>
      </w:r>
      <w:sdt>
        <w:sdtPr>
          <w:rPr>
            <w:rFonts w:cstheme="minorHAnsi"/>
            <w:color w:val="000000"/>
            <w:szCs w:val="24"/>
          </w:rPr>
          <w:id w:val="-18316821"/>
          <w14:checkbox>
            <w14:checked w14:val="0"/>
            <w14:checkedState w14:val="2612" w14:font="MS Gothic"/>
            <w14:uncheckedState w14:val="2610" w14:font="MS Gothic"/>
          </w14:checkbox>
        </w:sdtPr>
        <w:sdtContent>
          <w:r w:rsidRPr="008D4521">
            <w:rPr>
              <w:rFonts w:ascii="Segoe UI Symbol" w:eastAsia="MS Gothic" w:hAnsi="Segoe UI Symbol" w:cs="Segoe UI Symbol"/>
              <w:color w:val="000000"/>
              <w:szCs w:val="24"/>
            </w:rPr>
            <w:t>☐</w:t>
          </w:r>
        </w:sdtContent>
      </w:sdt>
      <w:r w:rsidRPr="008D4521">
        <w:rPr>
          <w:rFonts w:cstheme="minorHAnsi"/>
          <w:color w:val="000000"/>
          <w:szCs w:val="24"/>
        </w:rPr>
        <w:t xml:space="preserve">   </w:t>
      </w:r>
      <w:r w:rsidRPr="008D4521">
        <w:rPr>
          <w:rFonts w:cstheme="minorHAnsi"/>
          <w:b/>
          <w:color w:val="000000"/>
          <w:szCs w:val="24"/>
        </w:rPr>
        <w:t>If other facility, indicate type</w:t>
      </w:r>
      <w:r w:rsidRPr="008D4521">
        <w:rPr>
          <w:rFonts w:cstheme="minorHAnsi"/>
          <w:color w:val="000000"/>
          <w:szCs w:val="24"/>
        </w:rPr>
        <w:t>: ________________________________</w:t>
      </w:r>
    </w:p>
    <w:p w14:paraId="0890FC82" w14:textId="77777777" w:rsidR="0036422F" w:rsidRPr="008D4521" w:rsidRDefault="0036422F" w:rsidP="00936976">
      <w:pPr>
        <w:autoSpaceDE w:val="0"/>
        <w:autoSpaceDN w:val="0"/>
        <w:adjustRightInd w:val="0"/>
        <w:spacing w:after="0" w:line="240" w:lineRule="auto"/>
        <w:rPr>
          <w:rFonts w:cstheme="minorHAnsi"/>
          <w:color w:val="000000"/>
          <w:szCs w:val="24"/>
        </w:rPr>
      </w:pPr>
    </w:p>
    <w:p w14:paraId="3D33C5CB" w14:textId="77777777" w:rsidR="00002C03" w:rsidRPr="008D4521" w:rsidRDefault="00002C03" w:rsidP="00002C03">
      <w:pPr>
        <w:widowControl w:val="0"/>
        <w:tabs>
          <w:tab w:val="left" w:pos="2120"/>
        </w:tabs>
        <w:autoSpaceDE w:val="0"/>
        <w:autoSpaceDN w:val="0"/>
        <w:adjustRightInd w:val="0"/>
        <w:spacing w:before="12" w:after="0" w:line="240" w:lineRule="auto"/>
        <w:ind w:right="-20"/>
        <w:rPr>
          <w:rFonts w:cstheme="minorHAnsi"/>
          <w:color w:val="000000"/>
          <w:szCs w:val="24"/>
        </w:rPr>
      </w:pPr>
      <w:r w:rsidRPr="008D4521">
        <w:rPr>
          <w:rFonts w:cstheme="minorHAnsi"/>
          <w:szCs w:val="24"/>
        </w:rPr>
        <w:t>E</w:t>
      </w:r>
      <w:r w:rsidRPr="008D4521">
        <w:rPr>
          <w:rFonts w:cstheme="minorHAnsi"/>
          <w:spacing w:val="-3"/>
          <w:szCs w:val="24"/>
        </w:rPr>
        <w:t>m</w:t>
      </w:r>
      <w:r w:rsidRPr="008D4521">
        <w:rPr>
          <w:rFonts w:cstheme="minorHAnsi"/>
          <w:szCs w:val="24"/>
        </w:rPr>
        <w:t>ail</w:t>
      </w:r>
      <w:r w:rsidRPr="008D4521">
        <w:rPr>
          <w:rFonts w:cstheme="minorHAnsi"/>
          <w:spacing w:val="-2"/>
          <w:szCs w:val="24"/>
        </w:rPr>
        <w:t xml:space="preserve"> </w:t>
      </w:r>
      <w:r w:rsidRPr="008D4521">
        <w:rPr>
          <w:rFonts w:cstheme="minorHAnsi"/>
          <w:spacing w:val="1"/>
          <w:szCs w:val="24"/>
        </w:rPr>
        <w:t>t</w:t>
      </w:r>
      <w:r w:rsidRPr="008D4521">
        <w:rPr>
          <w:rFonts w:cstheme="minorHAnsi"/>
          <w:spacing w:val="-3"/>
          <w:szCs w:val="24"/>
        </w:rPr>
        <w:t>h</w:t>
      </w:r>
      <w:r w:rsidRPr="008D4521">
        <w:rPr>
          <w:rFonts w:cstheme="minorHAnsi"/>
          <w:szCs w:val="24"/>
        </w:rPr>
        <w:t>e</w:t>
      </w:r>
      <w:r w:rsidRPr="008D4521">
        <w:rPr>
          <w:rFonts w:cstheme="minorHAnsi"/>
          <w:spacing w:val="-1"/>
          <w:szCs w:val="24"/>
        </w:rPr>
        <w:t xml:space="preserve"> compl</w:t>
      </w:r>
      <w:r w:rsidRPr="008D4521">
        <w:rPr>
          <w:rFonts w:cstheme="minorHAnsi"/>
          <w:spacing w:val="1"/>
          <w:szCs w:val="24"/>
        </w:rPr>
        <w:t>e</w:t>
      </w:r>
      <w:r w:rsidRPr="008D4521">
        <w:rPr>
          <w:rFonts w:cstheme="minorHAnsi"/>
          <w:spacing w:val="-1"/>
          <w:szCs w:val="24"/>
        </w:rPr>
        <w:t>t</w:t>
      </w:r>
      <w:r w:rsidRPr="008D4521">
        <w:rPr>
          <w:rFonts w:cstheme="minorHAnsi"/>
          <w:spacing w:val="1"/>
          <w:szCs w:val="24"/>
        </w:rPr>
        <w:t>e</w:t>
      </w:r>
      <w:r w:rsidRPr="008D4521">
        <w:rPr>
          <w:rFonts w:cstheme="minorHAnsi"/>
          <w:szCs w:val="24"/>
        </w:rPr>
        <w:t>d</w:t>
      </w:r>
      <w:r w:rsidRPr="008D4521">
        <w:rPr>
          <w:rFonts w:cstheme="minorHAnsi"/>
          <w:spacing w:val="-5"/>
          <w:szCs w:val="24"/>
        </w:rPr>
        <w:t xml:space="preserve"> </w:t>
      </w:r>
      <w:r w:rsidRPr="008D4521">
        <w:rPr>
          <w:rFonts w:cstheme="minorHAnsi"/>
          <w:szCs w:val="24"/>
        </w:rPr>
        <w:t>f</w:t>
      </w:r>
      <w:r w:rsidRPr="008D4521">
        <w:rPr>
          <w:rFonts w:cstheme="minorHAnsi"/>
          <w:spacing w:val="-1"/>
          <w:szCs w:val="24"/>
        </w:rPr>
        <w:t>o</w:t>
      </w:r>
      <w:r w:rsidRPr="008D4521">
        <w:rPr>
          <w:rFonts w:cstheme="minorHAnsi"/>
          <w:spacing w:val="1"/>
          <w:szCs w:val="24"/>
        </w:rPr>
        <w:t>r</w:t>
      </w:r>
      <w:r w:rsidRPr="008D4521">
        <w:rPr>
          <w:rFonts w:cstheme="minorHAnsi"/>
          <w:szCs w:val="24"/>
        </w:rPr>
        <w:t>m</w:t>
      </w:r>
      <w:r w:rsidRPr="008D4521">
        <w:rPr>
          <w:rFonts w:cstheme="minorHAnsi"/>
          <w:spacing w:val="-2"/>
          <w:szCs w:val="24"/>
        </w:rPr>
        <w:t xml:space="preserve"> </w:t>
      </w:r>
      <w:r w:rsidRPr="008D4521">
        <w:rPr>
          <w:rFonts w:cstheme="minorHAnsi"/>
          <w:spacing w:val="-1"/>
          <w:szCs w:val="24"/>
        </w:rPr>
        <w:t>t</w:t>
      </w:r>
      <w:r w:rsidRPr="008D4521">
        <w:rPr>
          <w:rFonts w:cstheme="minorHAnsi"/>
          <w:spacing w:val="-3"/>
          <w:szCs w:val="24"/>
        </w:rPr>
        <w:t>o</w:t>
      </w:r>
      <w:r w:rsidRPr="008D4521">
        <w:rPr>
          <w:rFonts w:cstheme="minorHAnsi"/>
          <w:szCs w:val="24"/>
        </w:rPr>
        <w:t xml:space="preserve">: </w:t>
      </w:r>
      <w:hyperlink r:id="rId8" w:history="1">
        <w:r w:rsidRPr="008D4521">
          <w:rPr>
            <w:rStyle w:val="Hyperlink"/>
            <w:rFonts w:cstheme="minorHAnsi"/>
            <w:spacing w:val="-1"/>
            <w:szCs w:val="24"/>
          </w:rPr>
          <w:t>s</w:t>
        </w:r>
        <w:r w:rsidRPr="008D4521">
          <w:rPr>
            <w:rStyle w:val="Hyperlink"/>
            <w:rFonts w:cstheme="minorHAnsi"/>
            <w:szCs w:val="24"/>
          </w:rPr>
          <w:t>np</w:t>
        </w:r>
        <w:r w:rsidRPr="008D4521">
          <w:rPr>
            <w:rStyle w:val="Hyperlink"/>
            <w:rFonts w:cstheme="minorHAnsi"/>
            <w:spacing w:val="-1"/>
            <w:szCs w:val="24"/>
          </w:rPr>
          <w:t>s</w:t>
        </w:r>
        <w:r w:rsidRPr="008D4521">
          <w:rPr>
            <w:rStyle w:val="Hyperlink"/>
            <w:rFonts w:cstheme="minorHAnsi"/>
            <w:spacing w:val="-3"/>
            <w:szCs w:val="24"/>
          </w:rPr>
          <w:t>p</w:t>
        </w:r>
        <w:r w:rsidRPr="008D4521">
          <w:rPr>
            <w:rStyle w:val="Hyperlink"/>
            <w:rFonts w:cstheme="minorHAnsi"/>
            <w:spacing w:val="-2"/>
            <w:szCs w:val="24"/>
          </w:rPr>
          <w:t>e</w:t>
        </w:r>
        <w:r w:rsidRPr="008D4521">
          <w:rPr>
            <w:rStyle w:val="Hyperlink"/>
            <w:rFonts w:cstheme="minorHAnsi"/>
            <w:spacing w:val="-1"/>
            <w:szCs w:val="24"/>
          </w:rPr>
          <w:t>c</w:t>
        </w:r>
        <w:r w:rsidRPr="008D4521">
          <w:rPr>
            <w:rStyle w:val="Hyperlink"/>
            <w:rFonts w:cstheme="minorHAnsi"/>
            <w:szCs w:val="24"/>
          </w:rPr>
          <w:t>i</w:t>
        </w:r>
        <w:r w:rsidRPr="008D4521">
          <w:rPr>
            <w:rStyle w:val="Hyperlink"/>
            <w:rFonts w:cstheme="minorHAnsi"/>
            <w:spacing w:val="-3"/>
            <w:szCs w:val="24"/>
          </w:rPr>
          <w:t>a</w:t>
        </w:r>
        <w:r w:rsidRPr="008D4521">
          <w:rPr>
            <w:rStyle w:val="Hyperlink"/>
            <w:rFonts w:cstheme="minorHAnsi"/>
            <w:szCs w:val="24"/>
          </w:rPr>
          <w:t>l</w:t>
        </w:r>
        <w:r w:rsidRPr="008D4521">
          <w:rPr>
            <w:rStyle w:val="Hyperlink"/>
            <w:rFonts w:cstheme="minorHAnsi"/>
            <w:spacing w:val="-3"/>
            <w:szCs w:val="24"/>
          </w:rPr>
          <w:t>p</w:t>
        </w:r>
        <w:r w:rsidRPr="008D4521">
          <w:rPr>
            <w:rStyle w:val="Hyperlink"/>
            <w:rFonts w:cstheme="minorHAnsi"/>
            <w:spacing w:val="1"/>
            <w:szCs w:val="24"/>
          </w:rPr>
          <w:t>r</w:t>
        </w:r>
        <w:r w:rsidRPr="008D4521">
          <w:rPr>
            <w:rStyle w:val="Hyperlink"/>
            <w:rFonts w:cstheme="minorHAnsi"/>
            <w:spacing w:val="-3"/>
            <w:szCs w:val="24"/>
          </w:rPr>
          <w:t>oj</w:t>
        </w:r>
        <w:r w:rsidRPr="008D4521">
          <w:rPr>
            <w:rStyle w:val="Hyperlink"/>
            <w:rFonts w:cstheme="minorHAnsi"/>
            <w:szCs w:val="24"/>
          </w:rPr>
          <w:t>e</w:t>
        </w:r>
        <w:r w:rsidRPr="008D4521">
          <w:rPr>
            <w:rStyle w:val="Hyperlink"/>
            <w:rFonts w:cstheme="minorHAnsi"/>
            <w:spacing w:val="-1"/>
            <w:szCs w:val="24"/>
          </w:rPr>
          <w:t>ct</w:t>
        </w:r>
        <w:r w:rsidRPr="008D4521">
          <w:rPr>
            <w:rStyle w:val="Hyperlink"/>
            <w:rFonts w:cstheme="minorHAnsi"/>
            <w:spacing w:val="-3"/>
            <w:szCs w:val="24"/>
          </w:rPr>
          <w:t>s</w:t>
        </w:r>
        <w:r w:rsidRPr="008D4521">
          <w:rPr>
            <w:rStyle w:val="Hyperlink"/>
            <w:rFonts w:cstheme="minorHAnsi"/>
            <w:spacing w:val="-2"/>
            <w:szCs w:val="24"/>
          </w:rPr>
          <w:t>@</w:t>
        </w:r>
        <w:r w:rsidRPr="008D4521">
          <w:rPr>
            <w:rStyle w:val="Hyperlink"/>
            <w:rFonts w:cstheme="minorHAnsi"/>
            <w:szCs w:val="24"/>
          </w:rPr>
          <w:t>a</w:t>
        </w:r>
        <w:r w:rsidRPr="008D4521">
          <w:rPr>
            <w:rStyle w:val="Hyperlink"/>
            <w:rFonts w:cstheme="minorHAnsi"/>
            <w:spacing w:val="-4"/>
            <w:szCs w:val="24"/>
          </w:rPr>
          <w:t>g</w:t>
        </w:r>
        <w:r w:rsidRPr="008D4521">
          <w:rPr>
            <w:rStyle w:val="Hyperlink"/>
            <w:rFonts w:cstheme="minorHAnsi"/>
            <w:szCs w:val="24"/>
          </w:rPr>
          <w:t>.nj.gov</w:t>
        </w:r>
        <w:r w:rsidRPr="008D4521">
          <w:rPr>
            <w:rStyle w:val="Hyperlink"/>
            <w:rFonts w:cstheme="minorHAnsi"/>
            <w:spacing w:val="-5"/>
            <w:szCs w:val="24"/>
          </w:rPr>
          <w:t xml:space="preserve"> </w:t>
        </w:r>
      </w:hyperlink>
      <w:r w:rsidRPr="008D4521">
        <w:rPr>
          <w:rFonts w:cstheme="minorHAnsi"/>
          <w:color w:val="000000"/>
          <w:szCs w:val="24"/>
        </w:rPr>
        <w:t>w</w:t>
      </w:r>
      <w:r w:rsidRPr="008D4521">
        <w:rPr>
          <w:rFonts w:cstheme="minorHAnsi"/>
          <w:color w:val="000000"/>
          <w:spacing w:val="-1"/>
          <w:szCs w:val="24"/>
        </w:rPr>
        <w:t>i</w:t>
      </w:r>
      <w:r w:rsidRPr="008D4521">
        <w:rPr>
          <w:rFonts w:cstheme="minorHAnsi"/>
          <w:color w:val="000000"/>
          <w:spacing w:val="-4"/>
          <w:szCs w:val="24"/>
        </w:rPr>
        <w:t>t</w:t>
      </w:r>
      <w:r w:rsidRPr="008D4521">
        <w:rPr>
          <w:rFonts w:cstheme="minorHAnsi"/>
          <w:color w:val="000000"/>
          <w:szCs w:val="24"/>
        </w:rPr>
        <w:t xml:space="preserve">h </w:t>
      </w:r>
      <w:r w:rsidRPr="008D4521">
        <w:rPr>
          <w:rFonts w:cstheme="minorHAnsi"/>
          <w:color w:val="000000"/>
          <w:spacing w:val="-4"/>
          <w:szCs w:val="24"/>
        </w:rPr>
        <w:t>t</w:t>
      </w:r>
      <w:r w:rsidRPr="008D4521">
        <w:rPr>
          <w:rFonts w:cstheme="minorHAnsi"/>
          <w:color w:val="000000"/>
          <w:spacing w:val="-3"/>
          <w:szCs w:val="24"/>
        </w:rPr>
        <w:t>h</w:t>
      </w:r>
      <w:r w:rsidRPr="008D4521">
        <w:rPr>
          <w:rFonts w:cstheme="minorHAnsi"/>
          <w:color w:val="000000"/>
          <w:szCs w:val="24"/>
        </w:rPr>
        <w:t>e</w:t>
      </w:r>
      <w:r w:rsidRPr="008D4521">
        <w:rPr>
          <w:rFonts w:cstheme="minorHAnsi"/>
          <w:color w:val="000000"/>
          <w:spacing w:val="1"/>
          <w:szCs w:val="24"/>
        </w:rPr>
        <w:t xml:space="preserve"> </w:t>
      </w:r>
      <w:r w:rsidRPr="008D4521">
        <w:rPr>
          <w:rFonts w:cstheme="minorHAnsi"/>
          <w:color w:val="000000"/>
          <w:spacing w:val="-3"/>
          <w:szCs w:val="24"/>
        </w:rPr>
        <w:t>s</w:t>
      </w:r>
      <w:r w:rsidRPr="008D4521">
        <w:rPr>
          <w:rFonts w:cstheme="minorHAnsi"/>
          <w:color w:val="000000"/>
          <w:spacing w:val="-1"/>
          <w:szCs w:val="24"/>
        </w:rPr>
        <w:t>u</w:t>
      </w:r>
      <w:r w:rsidRPr="008D4521">
        <w:rPr>
          <w:rFonts w:cstheme="minorHAnsi"/>
          <w:color w:val="000000"/>
          <w:spacing w:val="-3"/>
          <w:szCs w:val="24"/>
        </w:rPr>
        <w:t>bj</w:t>
      </w:r>
      <w:r w:rsidRPr="008D4521">
        <w:rPr>
          <w:rFonts w:cstheme="minorHAnsi"/>
          <w:color w:val="000000"/>
          <w:spacing w:val="1"/>
          <w:szCs w:val="24"/>
        </w:rPr>
        <w:t>e</w:t>
      </w:r>
      <w:r w:rsidRPr="008D4521">
        <w:rPr>
          <w:rFonts w:cstheme="minorHAnsi"/>
          <w:color w:val="000000"/>
          <w:spacing w:val="-1"/>
          <w:szCs w:val="24"/>
        </w:rPr>
        <w:t>c</w:t>
      </w:r>
      <w:r w:rsidRPr="008D4521">
        <w:rPr>
          <w:rFonts w:cstheme="minorHAnsi"/>
          <w:color w:val="000000"/>
          <w:szCs w:val="24"/>
        </w:rPr>
        <w:t>t</w:t>
      </w:r>
      <w:r w:rsidRPr="008D4521">
        <w:rPr>
          <w:rFonts w:cstheme="minorHAnsi"/>
          <w:color w:val="000000"/>
          <w:spacing w:val="-3"/>
          <w:szCs w:val="24"/>
        </w:rPr>
        <w:t xml:space="preserve"> l</w:t>
      </w:r>
      <w:r w:rsidRPr="008D4521">
        <w:rPr>
          <w:rFonts w:cstheme="minorHAnsi"/>
          <w:color w:val="000000"/>
          <w:spacing w:val="-1"/>
          <w:szCs w:val="24"/>
        </w:rPr>
        <w:t>i</w:t>
      </w:r>
      <w:r w:rsidRPr="008D4521">
        <w:rPr>
          <w:rFonts w:cstheme="minorHAnsi"/>
          <w:color w:val="000000"/>
          <w:spacing w:val="-3"/>
          <w:szCs w:val="24"/>
        </w:rPr>
        <w:t>n</w:t>
      </w:r>
      <w:r w:rsidRPr="008D4521">
        <w:rPr>
          <w:rFonts w:cstheme="minorHAnsi"/>
          <w:color w:val="000000"/>
          <w:spacing w:val="1"/>
          <w:szCs w:val="24"/>
        </w:rPr>
        <w:t>e</w:t>
      </w:r>
      <w:r w:rsidRPr="008D4521">
        <w:rPr>
          <w:rFonts w:cstheme="minorHAnsi"/>
          <w:b/>
          <w:bCs/>
          <w:color w:val="000000"/>
          <w:szCs w:val="24"/>
        </w:rPr>
        <w:t>:</w:t>
      </w:r>
    </w:p>
    <w:p w14:paraId="0637C9ED" w14:textId="77777777" w:rsidR="00002C03" w:rsidRPr="008D4521" w:rsidRDefault="00002C03" w:rsidP="00002C03">
      <w:pPr>
        <w:autoSpaceDE w:val="0"/>
        <w:autoSpaceDN w:val="0"/>
        <w:adjustRightInd w:val="0"/>
        <w:spacing w:after="0" w:line="240" w:lineRule="auto"/>
        <w:rPr>
          <w:rFonts w:cstheme="minorHAnsi"/>
          <w:color w:val="000000"/>
          <w:position w:val="1"/>
          <w:szCs w:val="24"/>
        </w:rPr>
      </w:pPr>
      <w:r w:rsidRPr="008D4521">
        <w:rPr>
          <w:rFonts w:cstheme="minorHAnsi"/>
          <w:b/>
          <w:bCs/>
          <w:color w:val="000000"/>
          <w:spacing w:val="1"/>
          <w:position w:val="1"/>
          <w:szCs w:val="24"/>
        </w:rPr>
        <w:t>S</w:t>
      </w:r>
      <w:r w:rsidRPr="008D4521">
        <w:rPr>
          <w:rFonts w:cstheme="minorHAnsi"/>
          <w:b/>
          <w:bCs/>
          <w:color w:val="000000"/>
          <w:spacing w:val="-1"/>
          <w:position w:val="1"/>
          <w:szCs w:val="24"/>
        </w:rPr>
        <w:t>F</w:t>
      </w:r>
      <w:r w:rsidRPr="008D4521">
        <w:rPr>
          <w:rFonts w:cstheme="minorHAnsi"/>
          <w:b/>
          <w:bCs/>
          <w:color w:val="000000"/>
          <w:position w:val="1"/>
          <w:szCs w:val="24"/>
        </w:rPr>
        <w:t>A N</w:t>
      </w:r>
      <w:r w:rsidRPr="008D4521">
        <w:rPr>
          <w:rFonts w:cstheme="minorHAnsi"/>
          <w:b/>
          <w:bCs/>
          <w:color w:val="000000"/>
          <w:spacing w:val="-4"/>
          <w:position w:val="1"/>
          <w:szCs w:val="24"/>
        </w:rPr>
        <w:t>a</w:t>
      </w:r>
      <w:r w:rsidRPr="008D4521">
        <w:rPr>
          <w:rFonts w:cstheme="minorHAnsi"/>
          <w:b/>
          <w:bCs/>
          <w:color w:val="000000"/>
          <w:spacing w:val="1"/>
          <w:position w:val="1"/>
          <w:szCs w:val="24"/>
        </w:rPr>
        <w:t>m</w:t>
      </w:r>
      <w:r w:rsidRPr="008D4521">
        <w:rPr>
          <w:rFonts w:cstheme="minorHAnsi"/>
          <w:b/>
          <w:bCs/>
          <w:color w:val="000000"/>
          <w:spacing w:val="-1"/>
          <w:position w:val="1"/>
          <w:szCs w:val="24"/>
        </w:rPr>
        <w:t>e_</w:t>
      </w:r>
      <w:r w:rsidR="007923AE">
        <w:rPr>
          <w:rFonts w:cstheme="minorHAnsi"/>
          <w:b/>
          <w:bCs/>
          <w:color w:val="000000"/>
          <w:spacing w:val="-1"/>
          <w:position w:val="1"/>
          <w:szCs w:val="24"/>
        </w:rPr>
        <w:t xml:space="preserve"> </w:t>
      </w:r>
      <w:r w:rsidRPr="008D4521">
        <w:rPr>
          <w:rFonts w:cstheme="minorHAnsi"/>
          <w:b/>
          <w:bCs/>
          <w:color w:val="000000"/>
          <w:spacing w:val="-3"/>
          <w:position w:val="1"/>
          <w:szCs w:val="24"/>
        </w:rPr>
        <w:t>A</w:t>
      </w:r>
      <w:r w:rsidRPr="008D4521">
        <w:rPr>
          <w:rFonts w:cstheme="minorHAnsi"/>
          <w:b/>
          <w:bCs/>
          <w:color w:val="000000"/>
          <w:spacing w:val="1"/>
          <w:position w:val="1"/>
          <w:szCs w:val="24"/>
        </w:rPr>
        <w:t>g</w:t>
      </w:r>
      <w:r w:rsidRPr="008D4521">
        <w:rPr>
          <w:rFonts w:cstheme="minorHAnsi"/>
          <w:b/>
          <w:bCs/>
          <w:color w:val="000000"/>
          <w:spacing w:val="-1"/>
          <w:position w:val="1"/>
          <w:szCs w:val="24"/>
        </w:rPr>
        <w:t>ree</w:t>
      </w:r>
      <w:r w:rsidRPr="008D4521">
        <w:rPr>
          <w:rFonts w:cstheme="minorHAnsi"/>
          <w:b/>
          <w:bCs/>
          <w:color w:val="000000"/>
          <w:spacing w:val="1"/>
          <w:position w:val="1"/>
          <w:szCs w:val="24"/>
        </w:rPr>
        <w:t>m</w:t>
      </w:r>
      <w:r w:rsidRPr="008D4521">
        <w:rPr>
          <w:rFonts w:cstheme="minorHAnsi"/>
          <w:b/>
          <w:bCs/>
          <w:color w:val="000000"/>
          <w:spacing w:val="-1"/>
          <w:position w:val="1"/>
          <w:szCs w:val="24"/>
        </w:rPr>
        <w:t>e</w:t>
      </w:r>
      <w:r w:rsidRPr="008D4521">
        <w:rPr>
          <w:rFonts w:cstheme="minorHAnsi"/>
          <w:b/>
          <w:bCs/>
          <w:color w:val="000000"/>
          <w:spacing w:val="-3"/>
          <w:position w:val="1"/>
          <w:szCs w:val="24"/>
        </w:rPr>
        <w:t>n</w:t>
      </w:r>
      <w:r w:rsidRPr="008D4521">
        <w:rPr>
          <w:rFonts w:cstheme="minorHAnsi"/>
          <w:b/>
          <w:bCs/>
          <w:color w:val="000000"/>
          <w:position w:val="1"/>
          <w:szCs w:val="24"/>
        </w:rPr>
        <w:t>t #</w:t>
      </w:r>
      <w:r w:rsidR="007923AE">
        <w:rPr>
          <w:rFonts w:cstheme="minorHAnsi"/>
          <w:b/>
          <w:bCs/>
          <w:color w:val="000000"/>
          <w:position w:val="1"/>
          <w:szCs w:val="24"/>
        </w:rPr>
        <w:t>_</w:t>
      </w:r>
      <w:r w:rsidR="007923AE">
        <w:rPr>
          <w:rFonts w:cstheme="minorHAnsi"/>
          <w:b/>
          <w:bCs/>
          <w:color w:val="000000"/>
          <w:spacing w:val="-2"/>
          <w:position w:val="1"/>
          <w:szCs w:val="24"/>
        </w:rPr>
        <w:t xml:space="preserve"> </w:t>
      </w:r>
      <w:r w:rsidR="004E1EC3">
        <w:rPr>
          <w:rFonts w:cstheme="minorHAnsi"/>
          <w:b/>
          <w:bCs/>
          <w:color w:val="000000"/>
          <w:spacing w:val="-2"/>
          <w:position w:val="1"/>
          <w:szCs w:val="24"/>
        </w:rPr>
        <w:t>RCCI</w:t>
      </w:r>
      <w:r w:rsidRPr="008D4521">
        <w:rPr>
          <w:rFonts w:cstheme="minorHAnsi"/>
          <w:b/>
          <w:bCs/>
          <w:color w:val="000000"/>
          <w:spacing w:val="1"/>
          <w:position w:val="1"/>
          <w:szCs w:val="24"/>
        </w:rPr>
        <w:t xml:space="preserve"> Meal Pattern Exce</w:t>
      </w:r>
      <w:r w:rsidR="008D4521">
        <w:rPr>
          <w:rFonts w:cstheme="minorHAnsi"/>
          <w:b/>
          <w:bCs/>
          <w:color w:val="000000"/>
          <w:spacing w:val="1"/>
          <w:position w:val="1"/>
          <w:szCs w:val="24"/>
        </w:rPr>
        <w:t>ption</w:t>
      </w:r>
      <w:r w:rsidRPr="008D4521">
        <w:rPr>
          <w:rFonts w:cstheme="minorHAnsi"/>
          <w:b/>
          <w:bCs/>
          <w:color w:val="000000"/>
          <w:spacing w:val="1"/>
          <w:position w:val="1"/>
          <w:szCs w:val="24"/>
        </w:rPr>
        <w:t xml:space="preserve"> R</w:t>
      </w:r>
      <w:r w:rsidRPr="008D4521">
        <w:rPr>
          <w:rFonts w:cstheme="minorHAnsi"/>
          <w:b/>
          <w:bCs/>
          <w:color w:val="000000"/>
          <w:spacing w:val="-1"/>
          <w:position w:val="1"/>
          <w:szCs w:val="24"/>
        </w:rPr>
        <w:t>equ</w:t>
      </w:r>
      <w:r w:rsidRPr="008D4521">
        <w:rPr>
          <w:rFonts w:cstheme="minorHAnsi"/>
          <w:b/>
          <w:bCs/>
          <w:color w:val="000000"/>
          <w:spacing w:val="-3"/>
          <w:position w:val="1"/>
          <w:szCs w:val="24"/>
        </w:rPr>
        <w:t>e</w:t>
      </w:r>
      <w:r w:rsidRPr="008D4521">
        <w:rPr>
          <w:rFonts w:cstheme="minorHAnsi"/>
          <w:b/>
          <w:bCs/>
          <w:color w:val="000000"/>
          <w:position w:val="1"/>
          <w:szCs w:val="24"/>
        </w:rPr>
        <w:t>s</w:t>
      </w:r>
      <w:r w:rsidRPr="008D4521">
        <w:rPr>
          <w:rFonts w:cstheme="minorHAnsi"/>
          <w:b/>
          <w:bCs/>
          <w:color w:val="000000"/>
          <w:spacing w:val="1"/>
          <w:position w:val="1"/>
          <w:szCs w:val="24"/>
        </w:rPr>
        <w:t>t</w:t>
      </w:r>
      <w:r w:rsidRPr="008D4521">
        <w:rPr>
          <w:rFonts w:cstheme="minorHAnsi"/>
          <w:b/>
          <w:bCs/>
          <w:color w:val="000000"/>
          <w:position w:val="1"/>
          <w:szCs w:val="24"/>
        </w:rPr>
        <w:t xml:space="preserve">. </w:t>
      </w:r>
      <w:r w:rsidRPr="008D4521">
        <w:rPr>
          <w:rFonts w:cstheme="minorHAnsi"/>
          <w:color w:val="000000"/>
          <w:position w:val="1"/>
          <w:szCs w:val="24"/>
        </w:rPr>
        <w:t xml:space="preserve">An </w:t>
      </w:r>
      <w:r w:rsidRPr="008D4521">
        <w:rPr>
          <w:rFonts w:cstheme="minorHAnsi"/>
          <w:color w:val="000000"/>
          <w:spacing w:val="1"/>
          <w:position w:val="1"/>
          <w:szCs w:val="24"/>
        </w:rPr>
        <w:t>e</w:t>
      </w:r>
      <w:r w:rsidRPr="008D4521">
        <w:rPr>
          <w:rFonts w:cstheme="minorHAnsi"/>
          <w:color w:val="000000"/>
          <w:spacing w:val="-1"/>
          <w:position w:val="1"/>
          <w:szCs w:val="24"/>
        </w:rPr>
        <w:t>m</w:t>
      </w:r>
      <w:r w:rsidRPr="008D4521">
        <w:rPr>
          <w:rFonts w:cstheme="minorHAnsi"/>
          <w:color w:val="000000"/>
          <w:position w:val="1"/>
          <w:szCs w:val="24"/>
        </w:rPr>
        <w:t xml:space="preserve">ail will </w:t>
      </w:r>
      <w:r w:rsidRPr="008D4521">
        <w:rPr>
          <w:rFonts w:cstheme="minorHAnsi"/>
          <w:color w:val="000000"/>
          <w:spacing w:val="-3"/>
          <w:position w:val="1"/>
          <w:szCs w:val="24"/>
        </w:rPr>
        <w:t>b</w:t>
      </w:r>
      <w:r w:rsidRPr="008D4521">
        <w:rPr>
          <w:rFonts w:cstheme="minorHAnsi"/>
          <w:color w:val="000000"/>
          <w:position w:val="1"/>
          <w:szCs w:val="24"/>
        </w:rPr>
        <w:t xml:space="preserve">e </w:t>
      </w:r>
      <w:r w:rsidRPr="008D4521">
        <w:rPr>
          <w:rFonts w:cstheme="minorHAnsi"/>
          <w:color w:val="000000"/>
          <w:spacing w:val="1"/>
          <w:position w:val="1"/>
          <w:szCs w:val="24"/>
        </w:rPr>
        <w:t>re</w:t>
      </w:r>
      <w:r w:rsidRPr="008D4521">
        <w:rPr>
          <w:rFonts w:cstheme="minorHAnsi"/>
          <w:color w:val="000000"/>
          <w:spacing w:val="-1"/>
          <w:position w:val="1"/>
          <w:szCs w:val="24"/>
        </w:rPr>
        <w:t>tu</w:t>
      </w:r>
      <w:r w:rsidRPr="008D4521">
        <w:rPr>
          <w:rFonts w:cstheme="minorHAnsi"/>
          <w:color w:val="000000"/>
          <w:spacing w:val="1"/>
          <w:position w:val="1"/>
          <w:szCs w:val="24"/>
        </w:rPr>
        <w:t>r</w:t>
      </w:r>
      <w:r w:rsidRPr="008D4521">
        <w:rPr>
          <w:rFonts w:cstheme="minorHAnsi"/>
          <w:color w:val="000000"/>
          <w:spacing w:val="-3"/>
          <w:position w:val="1"/>
          <w:szCs w:val="24"/>
        </w:rPr>
        <w:t>n</w:t>
      </w:r>
      <w:r w:rsidRPr="008D4521">
        <w:rPr>
          <w:rFonts w:cstheme="minorHAnsi"/>
          <w:color w:val="000000"/>
          <w:spacing w:val="-2"/>
          <w:position w:val="1"/>
          <w:szCs w:val="24"/>
        </w:rPr>
        <w:t>e</w:t>
      </w:r>
      <w:r w:rsidRPr="008D4521">
        <w:rPr>
          <w:rFonts w:cstheme="minorHAnsi"/>
          <w:color w:val="000000"/>
          <w:position w:val="1"/>
          <w:szCs w:val="24"/>
        </w:rPr>
        <w:t xml:space="preserve">d </w:t>
      </w:r>
      <w:r w:rsidRPr="008D4521">
        <w:rPr>
          <w:rFonts w:cstheme="minorHAnsi"/>
          <w:color w:val="000000"/>
          <w:spacing w:val="-1"/>
          <w:position w:val="1"/>
          <w:szCs w:val="24"/>
        </w:rPr>
        <w:t>t</w:t>
      </w:r>
      <w:r w:rsidRPr="008D4521">
        <w:rPr>
          <w:rFonts w:cstheme="minorHAnsi"/>
          <w:color w:val="000000"/>
          <w:position w:val="1"/>
          <w:szCs w:val="24"/>
        </w:rPr>
        <w:t xml:space="preserve">o </w:t>
      </w:r>
      <w:r w:rsidRPr="008D4521">
        <w:rPr>
          <w:rFonts w:cstheme="minorHAnsi"/>
          <w:color w:val="000000"/>
          <w:spacing w:val="-1"/>
          <w:position w:val="1"/>
          <w:szCs w:val="24"/>
        </w:rPr>
        <w:t>th</w:t>
      </w:r>
      <w:r w:rsidRPr="008D4521">
        <w:rPr>
          <w:rFonts w:cstheme="minorHAnsi"/>
          <w:color w:val="000000"/>
          <w:position w:val="1"/>
          <w:szCs w:val="24"/>
        </w:rPr>
        <w:t>e A</w:t>
      </w:r>
      <w:r w:rsidRPr="008D4521">
        <w:rPr>
          <w:rFonts w:cstheme="minorHAnsi"/>
          <w:color w:val="000000"/>
          <w:spacing w:val="-1"/>
          <w:position w:val="1"/>
          <w:szCs w:val="24"/>
        </w:rPr>
        <w:t>u</w:t>
      </w:r>
      <w:r w:rsidRPr="008D4521">
        <w:rPr>
          <w:rFonts w:cstheme="minorHAnsi"/>
          <w:color w:val="000000"/>
          <w:spacing w:val="1"/>
          <w:position w:val="1"/>
          <w:szCs w:val="24"/>
        </w:rPr>
        <w:t>t</w:t>
      </w:r>
      <w:r w:rsidRPr="008D4521">
        <w:rPr>
          <w:rFonts w:cstheme="minorHAnsi"/>
          <w:color w:val="000000"/>
          <w:spacing w:val="-1"/>
          <w:position w:val="1"/>
          <w:szCs w:val="24"/>
        </w:rPr>
        <w:t>ho</w:t>
      </w:r>
      <w:r w:rsidRPr="008D4521">
        <w:rPr>
          <w:rFonts w:cstheme="minorHAnsi"/>
          <w:color w:val="000000"/>
          <w:spacing w:val="-2"/>
          <w:position w:val="1"/>
          <w:szCs w:val="24"/>
        </w:rPr>
        <w:t>r</w:t>
      </w:r>
      <w:r w:rsidRPr="008D4521">
        <w:rPr>
          <w:rFonts w:cstheme="minorHAnsi"/>
          <w:color w:val="000000"/>
          <w:spacing w:val="-1"/>
          <w:position w:val="1"/>
          <w:szCs w:val="24"/>
        </w:rPr>
        <w:t>i</w:t>
      </w:r>
      <w:r w:rsidRPr="008D4521">
        <w:rPr>
          <w:rFonts w:cstheme="minorHAnsi"/>
          <w:color w:val="000000"/>
          <w:spacing w:val="1"/>
          <w:position w:val="1"/>
          <w:szCs w:val="24"/>
        </w:rPr>
        <w:t>ze</w:t>
      </w:r>
      <w:r w:rsidRPr="008D4521">
        <w:rPr>
          <w:rFonts w:cstheme="minorHAnsi"/>
          <w:color w:val="000000"/>
          <w:position w:val="1"/>
          <w:szCs w:val="24"/>
        </w:rPr>
        <w:t>d Representative regarding approval or denial of the ex</w:t>
      </w:r>
      <w:r w:rsidR="000C6FF7">
        <w:rPr>
          <w:rFonts w:cstheme="minorHAnsi"/>
          <w:color w:val="000000"/>
          <w:position w:val="1"/>
          <w:szCs w:val="24"/>
        </w:rPr>
        <w:t>ce</w:t>
      </w:r>
      <w:r w:rsidRPr="008D4521">
        <w:rPr>
          <w:rFonts w:cstheme="minorHAnsi"/>
          <w:color w:val="000000"/>
          <w:position w:val="1"/>
          <w:szCs w:val="24"/>
        </w:rPr>
        <w:t xml:space="preserve">ption. </w:t>
      </w:r>
    </w:p>
    <w:p w14:paraId="254A4006" w14:textId="77777777" w:rsidR="00002C03" w:rsidRPr="008D4521" w:rsidRDefault="00002C03" w:rsidP="00002C03">
      <w:pPr>
        <w:autoSpaceDE w:val="0"/>
        <w:autoSpaceDN w:val="0"/>
        <w:adjustRightInd w:val="0"/>
        <w:spacing w:after="0" w:line="240" w:lineRule="auto"/>
        <w:jc w:val="both"/>
        <w:rPr>
          <w:rFonts w:cstheme="minorHAnsi"/>
          <w:color w:val="000000"/>
          <w:szCs w:val="24"/>
        </w:rPr>
      </w:pPr>
    </w:p>
    <w:p w14:paraId="2C86DF20" w14:textId="77777777" w:rsidR="00936976" w:rsidRPr="008D4521" w:rsidRDefault="00936976" w:rsidP="00D95DBC">
      <w:pPr>
        <w:autoSpaceDE w:val="0"/>
        <w:autoSpaceDN w:val="0"/>
        <w:adjustRightInd w:val="0"/>
        <w:spacing w:after="0" w:line="240" w:lineRule="auto"/>
        <w:jc w:val="both"/>
        <w:rPr>
          <w:rFonts w:cstheme="minorHAnsi"/>
          <w:color w:val="000000"/>
          <w:szCs w:val="24"/>
        </w:rPr>
      </w:pPr>
      <w:r w:rsidRPr="008D4521">
        <w:rPr>
          <w:rFonts w:cstheme="minorHAnsi"/>
          <w:color w:val="000000"/>
          <w:szCs w:val="24"/>
        </w:rPr>
        <w:t xml:space="preserve">As required by the United States Department of Agriculture (USDA), the </w:t>
      </w:r>
      <w:r w:rsidR="00466F52" w:rsidRPr="008D4521">
        <w:rPr>
          <w:rFonts w:cstheme="minorHAnsi"/>
          <w:color w:val="000000"/>
          <w:szCs w:val="24"/>
        </w:rPr>
        <w:t>above</w:t>
      </w:r>
      <w:r w:rsidR="00466F52">
        <w:rPr>
          <w:rFonts w:cstheme="minorHAnsi"/>
          <w:color w:val="000000"/>
          <w:szCs w:val="24"/>
        </w:rPr>
        <w:t xml:space="preserve"> </w:t>
      </w:r>
      <w:r w:rsidR="00466F52" w:rsidRPr="008D4521">
        <w:rPr>
          <w:rFonts w:cstheme="minorHAnsi"/>
          <w:color w:val="000000"/>
          <w:szCs w:val="24"/>
        </w:rPr>
        <w:t>named</w:t>
      </w:r>
      <w:r w:rsidRPr="008D4521">
        <w:rPr>
          <w:rFonts w:cstheme="minorHAnsi"/>
          <w:color w:val="000000"/>
          <w:szCs w:val="24"/>
        </w:rPr>
        <w:t xml:space="preserve"> </w:t>
      </w:r>
      <w:r w:rsidR="00466F52">
        <w:rPr>
          <w:rFonts w:cstheme="minorHAnsi"/>
          <w:color w:val="000000"/>
          <w:szCs w:val="24"/>
        </w:rPr>
        <w:t>R</w:t>
      </w:r>
      <w:r w:rsidRPr="008D4521">
        <w:rPr>
          <w:rFonts w:cstheme="minorHAnsi"/>
          <w:color w:val="000000"/>
          <w:szCs w:val="24"/>
        </w:rPr>
        <w:t xml:space="preserve">esidential </w:t>
      </w:r>
      <w:r w:rsidR="00466F52">
        <w:rPr>
          <w:rFonts w:cstheme="minorHAnsi"/>
          <w:color w:val="000000"/>
          <w:szCs w:val="24"/>
        </w:rPr>
        <w:t>C</w:t>
      </w:r>
      <w:r w:rsidRPr="008D4521">
        <w:rPr>
          <w:rFonts w:cstheme="minorHAnsi"/>
          <w:color w:val="000000"/>
          <w:szCs w:val="24"/>
        </w:rPr>
        <w:t xml:space="preserve">hild </w:t>
      </w:r>
      <w:r w:rsidR="00466F52">
        <w:rPr>
          <w:rFonts w:cstheme="minorHAnsi"/>
          <w:color w:val="000000"/>
          <w:szCs w:val="24"/>
        </w:rPr>
        <w:t>C</w:t>
      </w:r>
      <w:r w:rsidRPr="008D4521">
        <w:rPr>
          <w:rFonts w:cstheme="minorHAnsi"/>
          <w:color w:val="000000"/>
          <w:szCs w:val="24"/>
        </w:rPr>
        <w:t xml:space="preserve">are </w:t>
      </w:r>
      <w:r w:rsidR="00466F52">
        <w:rPr>
          <w:rFonts w:cstheme="minorHAnsi"/>
          <w:color w:val="000000"/>
          <w:szCs w:val="24"/>
        </w:rPr>
        <w:t>I</w:t>
      </w:r>
      <w:r w:rsidRPr="008D4521">
        <w:rPr>
          <w:rFonts w:cstheme="minorHAnsi"/>
          <w:color w:val="000000"/>
          <w:szCs w:val="24"/>
        </w:rPr>
        <w:t xml:space="preserve">nstitution (RCCI) is requesting an exception to the National School Lunch Program (NSLP) </w:t>
      </w:r>
      <w:r w:rsidR="007568B6" w:rsidRPr="008D4521">
        <w:rPr>
          <w:rFonts w:cstheme="minorHAnsi"/>
          <w:color w:val="000000"/>
          <w:szCs w:val="24"/>
        </w:rPr>
        <w:t xml:space="preserve">and School Breakfast (SBP) </w:t>
      </w:r>
      <w:r w:rsidRPr="008D4521">
        <w:rPr>
          <w:rFonts w:cstheme="minorHAnsi"/>
          <w:color w:val="000000"/>
          <w:szCs w:val="24"/>
        </w:rPr>
        <w:t>meal pattern</w:t>
      </w:r>
      <w:r w:rsidR="007568B6" w:rsidRPr="008D4521">
        <w:rPr>
          <w:rFonts w:cstheme="minorHAnsi"/>
          <w:color w:val="000000"/>
          <w:szCs w:val="24"/>
        </w:rPr>
        <w:t xml:space="preserve"> grade groupings</w:t>
      </w:r>
      <w:r w:rsidRPr="008D4521">
        <w:rPr>
          <w:rFonts w:cstheme="minorHAnsi"/>
          <w:color w:val="000000"/>
          <w:szCs w:val="24"/>
        </w:rPr>
        <w:t xml:space="preserve"> as defined by the Healthy, Hunger-Free Kids Act of 2010. This request is based on the reasons below. </w:t>
      </w:r>
    </w:p>
    <w:p w14:paraId="4D2AAA43" w14:textId="77777777" w:rsidR="007B41DF" w:rsidRPr="008D4521" w:rsidRDefault="007B41DF" w:rsidP="007B41DF">
      <w:pPr>
        <w:autoSpaceDE w:val="0"/>
        <w:autoSpaceDN w:val="0"/>
        <w:adjustRightInd w:val="0"/>
        <w:spacing w:after="0" w:line="240" w:lineRule="auto"/>
        <w:rPr>
          <w:rFonts w:cstheme="minorHAnsi"/>
          <w:color w:val="000000"/>
          <w:szCs w:val="24"/>
        </w:rPr>
      </w:pPr>
    </w:p>
    <w:p w14:paraId="78D2ABCC" w14:textId="77777777" w:rsidR="00936976" w:rsidRPr="008D4521" w:rsidRDefault="005A17F1" w:rsidP="00D95DBC">
      <w:pPr>
        <w:spacing w:after="0" w:line="240" w:lineRule="auto"/>
        <w:ind w:left="360" w:hanging="360"/>
        <w:jc w:val="both"/>
        <w:rPr>
          <w:rFonts w:cstheme="minorHAnsi"/>
          <w:color w:val="000000"/>
          <w:szCs w:val="24"/>
        </w:rPr>
      </w:pPr>
      <w:r w:rsidRPr="008D4521">
        <w:rPr>
          <w:rFonts w:cstheme="minorHAnsi"/>
          <w:color w:val="000000"/>
          <w:szCs w:val="24"/>
        </w:rPr>
        <w:t>1</w:t>
      </w:r>
      <w:r w:rsidR="007B41DF" w:rsidRPr="008D4521">
        <w:rPr>
          <w:rFonts w:cstheme="minorHAnsi"/>
          <w:color w:val="000000"/>
          <w:szCs w:val="24"/>
        </w:rPr>
        <w:t>.</w:t>
      </w:r>
      <w:r w:rsidR="00D95DBC" w:rsidRPr="008D4521">
        <w:rPr>
          <w:rFonts w:cstheme="minorHAnsi"/>
          <w:color w:val="000000"/>
          <w:szCs w:val="24"/>
        </w:rPr>
        <w:tab/>
      </w:r>
      <w:r w:rsidR="007B41DF" w:rsidRPr="008D4521">
        <w:rPr>
          <w:rFonts w:cstheme="minorHAnsi"/>
          <w:color w:val="000000"/>
          <w:szCs w:val="24"/>
        </w:rPr>
        <w:t xml:space="preserve">Indicate the age/grade groups and meal service times for </w:t>
      </w:r>
      <w:r w:rsidR="007B41DF" w:rsidRPr="008D4521">
        <w:rPr>
          <w:rFonts w:cstheme="minorHAnsi"/>
          <w:b/>
          <w:bCs/>
          <w:color w:val="000000"/>
          <w:szCs w:val="24"/>
        </w:rPr>
        <w:t>each location</w:t>
      </w:r>
      <w:r w:rsidR="007B41DF" w:rsidRPr="008D4521">
        <w:rPr>
          <w:rFonts w:cstheme="minorHAnsi"/>
          <w:color w:val="000000"/>
          <w:szCs w:val="24"/>
        </w:rPr>
        <w:t>.</w:t>
      </w:r>
      <w:r w:rsidR="007568B6" w:rsidRPr="008D4521">
        <w:rPr>
          <w:rFonts w:cstheme="minorHAnsi"/>
          <w:color w:val="000000"/>
          <w:szCs w:val="24"/>
        </w:rPr>
        <w:t xml:space="preserve"> (Attach additional sheets if there are more than 3 sites)</w:t>
      </w:r>
    </w:p>
    <w:p w14:paraId="45159AAF" w14:textId="77777777" w:rsidR="007B41DF" w:rsidRPr="008D4521" w:rsidRDefault="007B41DF" w:rsidP="00D95DBC">
      <w:pPr>
        <w:spacing w:after="0" w:line="240" w:lineRule="auto"/>
        <w:ind w:left="360" w:hanging="360"/>
        <w:rPr>
          <w:rFonts w:cstheme="minorHAnsi"/>
          <w:color w:val="000000"/>
          <w:szCs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16"/>
        <w:gridCol w:w="2707"/>
        <w:gridCol w:w="2700"/>
        <w:gridCol w:w="2718"/>
      </w:tblGrid>
      <w:tr w:rsidR="00482E00" w:rsidRPr="008D4521" w14:paraId="3305C5B1" w14:textId="77777777" w:rsidTr="00482E00">
        <w:trPr>
          <w:trHeight w:val="458"/>
        </w:trPr>
        <w:tc>
          <w:tcPr>
            <w:tcW w:w="1516" w:type="dxa"/>
            <w:shd w:val="clear" w:color="auto" w:fill="D9D9D9" w:themeFill="background1" w:themeFillShade="D9"/>
            <w:vAlign w:val="center"/>
          </w:tcPr>
          <w:p w14:paraId="68DC02DD" w14:textId="77777777" w:rsidR="00482E00" w:rsidRPr="008D4521" w:rsidRDefault="00482E00" w:rsidP="004F575F">
            <w:pPr>
              <w:spacing w:after="0" w:line="240" w:lineRule="auto"/>
              <w:ind w:left="-92"/>
              <w:jc w:val="center"/>
              <w:rPr>
                <w:rFonts w:cstheme="minorHAnsi"/>
                <w:b/>
                <w:color w:val="000000"/>
                <w:szCs w:val="24"/>
              </w:rPr>
            </w:pPr>
          </w:p>
        </w:tc>
        <w:tc>
          <w:tcPr>
            <w:tcW w:w="2707" w:type="dxa"/>
            <w:shd w:val="clear" w:color="auto" w:fill="D9D9D9" w:themeFill="background1" w:themeFillShade="D9"/>
            <w:vAlign w:val="center"/>
          </w:tcPr>
          <w:p w14:paraId="5B66C993" w14:textId="77777777" w:rsidR="00482E00" w:rsidRPr="008D4521" w:rsidRDefault="00482E00" w:rsidP="001A7AD1">
            <w:pPr>
              <w:spacing w:after="0" w:line="240" w:lineRule="auto"/>
              <w:ind w:left="-92"/>
              <w:jc w:val="center"/>
              <w:rPr>
                <w:rFonts w:cstheme="minorHAnsi"/>
                <w:b/>
                <w:color w:val="000000"/>
                <w:szCs w:val="24"/>
              </w:rPr>
            </w:pPr>
            <w:r w:rsidRPr="008D4521">
              <w:rPr>
                <w:rFonts w:cstheme="minorHAnsi"/>
                <w:b/>
                <w:color w:val="000000"/>
                <w:szCs w:val="24"/>
              </w:rPr>
              <w:t>1. Location</w:t>
            </w:r>
          </w:p>
        </w:tc>
        <w:tc>
          <w:tcPr>
            <w:tcW w:w="2700" w:type="dxa"/>
            <w:shd w:val="clear" w:color="auto" w:fill="D9D9D9" w:themeFill="background1" w:themeFillShade="D9"/>
            <w:vAlign w:val="center"/>
          </w:tcPr>
          <w:p w14:paraId="114FFED2" w14:textId="77777777" w:rsidR="00482E00" w:rsidRPr="008D4521" w:rsidRDefault="00482E00" w:rsidP="001A7AD1">
            <w:pPr>
              <w:spacing w:after="0" w:line="240" w:lineRule="auto"/>
              <w:ind w:left="-92"/>
              <w:jc w:val="center"/>
              <w:rPr>
                <w:rFonts w:cstheme="minorHAnsi"/>
                <w:b/>
                <w:color w:val="000000"/>
                <w:szCs w:val="24"/>
              </w:rPr>
            </w:pPr>
            <w:r w:rsidRPr="008D4521">
              <w:rPr>
                <w:rFonts w:cstheme="minorHAnsi"/>
                <w:b/>
                <w:color w:val="000000"/>
                <w:szCs w:val="24"/>
              </w:rPr>
              <w:t xml:space="preserve">2. Location </w:t>
            </w:r>
          </w:p>
        </w:tc>
        <w:tc>
          <w:tcPr>
            <w:tcW w:w="2718" w:type="dxa"/>
            <w:shd w:val="clear" w:color="auto" w:fill="D9D9D9" w:themeFill="background1" w:themeFillShade="D9"/>
            <w:vAlign w:val="center"/>
          </w:tcPr>
          <w:p w14:paraId="44EF7FC7" w14:textId="77777777" w:rsidR="00482E00" w:rsidRPr="008D4521" w:rsidRDefault="00482E00" w:rsidP="001A7AD1">
            <w:pPr>
              <w:spacing w:after="0" w:line="240" w:lineRule="auto"/>
              <w:ind w:left="-92"/>
              <w:jc w:val="center"/>
              <w:rPr>
                <w:rFonts w:cstheme="minorHAnsi"/>
                <w:b/>
                <w:color w:val="000000"/>
                <w:szCs w:val="24"/>
              </w:rPr>
            </w:pPr>
            <w:r w:rsidRPr="008D4521">
              <w:rPr>
                <w:rFonts w:cstheme="minorHAnsi"/>
                <w:b/>
                <w:color w:val="000000"/>
                <w:szCs w:val="24"/>
              </w:rPr>
              <w:t>3. Location</w:t>
            </w:r>
          </w:p>
        </w:tc>
      </w:tr>
      <w:tr w:rsidR="001A7AD1" w:rsidRPr="008D4521" w14:paraId="14E72B2A" w14:textId="77777777" w:rsidTr="00482E00">
        <w:trPr>
          <w:trHeight w:val="449"/>
        </w:trPr>
        <w:tc>
          <w:tcPr>
            <w:tcW w:w="1516" w:type="dxa"/>
            <w:vMerge w:val="restart"/>
            <w:shd w:val="clear" w:color="auto" w:fill="D9D9D9" w:themeFill="background1" w:themeFillShade="D9"/>
            <w:vAlign w:val="center"/>
          </w:tcPr>
          <w:p w14:paraId="7F7DED51" w14:textId="77777777" w:rsidR="001A7AD1" w:rsidRPr="008D4521" w:rsidRDefault="00482E00" w:rsidP="004F575F">
            <w:pPr>
              <w:spacing w:after="0" w:line="240" w:lineRule="auto"/>
              <w:ind w:left="-92"/>
              <w:jc w:val="center"/>
              <w:rPr>
                <w:rFonts w:cstheme="minorHAnsi"/>
                <w:b/>
                <w:color w:val="000000"/>
                <w:szCs w:val="24"/>
              </w:rPr>
            </w:pPr>
            <w:r w:rsidRPr="008D4521">
              <w:rPr>
                <w:rFonts w:cstheme="minorHAnsi"/>
                <w:b/>
                <w:color w:val="000000"/>
                <w:szCs w:val="24"/>
              </w:rPr>
              <w:t>Age/Grade Group</w:t>
            </w:r>
          </w:p>
        </w:tc>
        <w:tc>
          <w:tcPr>
            <w:tcW w:w="2707" w:type="dxa"/>
            <w:vAlign w:val="center"/>
          </w:tcPr>
          <w:p w14:paraId="1D062A59" w14:textId="77777777" w:rsidR="001A7AD1" w:rsidRPr="008D4521" w:rsidRDefault="001A7AD1" w:rsidP="001A7AD1">
            <w:pPr>
              <w:spacing w:after="0" w:line="240" w:lineRule="auto"/>
              <w:ind w:left="-92"/>
              <w:jc w:val="center"/>
              <w:rPr>
                <w:rFonts w:cstheme="minorHAnsi"/>
                <w:color w:val="000000"/>
                <w:szCs w:val="24"/>
              </w:rPr>
            </w:pPr>
          </w:p>
        </w:tc>
        <w:tc>
          <w:tcPr>
            <w:tcW w:w="2700" w:type="dxa"/>
            <w:vAlign w:val="center"/>
          </w:tcPr>
          <w:p w14:paraId="10935DCB" w14:textId="77777777" w:rsidR="001A7AD1" w:rsidRPr="008D4521" w:rsidRDefault="001A7AD1" w:rsidP="001A7AD1">
            <w:pPr>
              <w:spacing w:after="0" w:line="240" w:lineRule="auto"/>
              <w:ind w:left="-92"/>
              <w:jc w:val="center"/>
              <w:rPr>
                <w:rFonts w:cstheme="minorHAnsi"/>
                <w:color w:val="000000"/>
                <w:szCs w:val="24"/>
              </w:rPr>
            </w:pPr>
          </w:p>
        </w:tc>
        <w:tc>
          <w:tcPr>
            <w:tcW w:w="2718" w:type="dxa"/>
            <w:vAlign w:val="center"/>
          </w:tcPr>
          <w:p w14:paraId="0081F6D6" w14:textId="77777777" w:rsidR="001A7AD1" w:rsidRPr="008D4521" w:rsidRDefault="001A7AD1" w:rsidP="001A7AD1">
            <w:pPr>
              <w:spacing w:after="0" w:line="240" w:lineRule="auto"/>
              <w:ind w:left="-92"/>
              <w:jc w:val="center"/>
              <w:rPr>
                <w:rFonts w:cstheme="minorHAnsi"/>
                <w:color w:val="000000"/>
                <w:szCs w:val="24"/>
              </w:rPr>
            </w:pPr>
          </w:p>
        </w:tc>
      </w:tr>
      <w:tr w:rsidR="001A7AD1" w:rsidRPr="008D4521" w14:paraId="51DFEAFE" w14:textId="77777777" w:rsidTr="00482E00">
        <w:trPr>
          <w:trHeight w:val="440"/>
        </w:trPr>
        <w:tc>
          <w:tcPr>
            <w:tcW w:w="1516" w:type="dxa"/>
            <w:vMerge/>
            <w:shd w:val="clear" w:color="auto" w:fill="D9D9D9" w:themeFill="background1" w:themeFillShade="D9"/>
            <w:vAlign w:val="center"/>
          </w:tcPr>
          <w:p w14:paraId="036F9F50" w14:textId="77777777" w:rsidR="001A7AD1" w:rsidRPr="008D4521" w:rsidRDefault="001A7AD1" w:rsidP="004F575F">
            <w:pPr>
              <w:spacing w:after="0" w:line="240" w:lineRule="auto"/>
              <w:ind w:left="-92"/>
              <w:jc w:val="center"/>
              <w:rPr>
                <w:rFonts w:cstheme="minorHAnsi"/>
                <w:b/>
                <w:color w:val="000000"/>
                <w:szCs w:val="24"/>
              </w:rPr>
            </w:pPr>
          </w:p>
        </w:tc>
        <w:tc>
          <w:tcPr>
            <w:tcW w:w="2707" w:type="dxa"/>
            <w:shd w:val="clear" w:color="auto" w:fill="D9D9D9" w:themeFill="background1" w:themeFillShade="D9"/>
            <w:vAlign w:val="center"/>
          </w:tcPr>
          <w:p w14:paraId="6C3F6FC1" w14:textId="77777777" w:rsidR="001A7AD1" w:rsidRPr="008D4521" w:rsidRDefault="001A7AD1" w:rsidP="001A7AD1">
            <w:pPr>
              <w:spacing w:after="0" w:line="240" w:lineRule="auto"/>
              <w:ind w:left="-92"/>
              <w:jc w:val="center"/>
              <w:rPr>
                <w:rFonts w:cstheme="minorHAnsi"/>
                <w:b/>
                <w:color w:val="000000"/>
                <w:szCs w:val="24"/>
              </w:rPr>
            </w:pPr>
            <w:r w:rsidRPr="008D4521">
              <w:rPr>
                <w:rFonts w:cstheme="minorHAnsi"/>
                <w:b/>
                <w:color w:val="000000"/>
                <w:szCs w:val="24"/>
              </w:rPr>
              <w:t>Service Time</w:t>
            </w:r>
          </w:p>
        </w:tc>
        <w:tc>
          <w:tcPr>
            <w:tcW w:w="2700" w:type="dxa"/>
            <w:shd w:val="clear" w:color="auto" w:fill="D9D9D9" w:themeFill="background1" w:themeFillShade="D9"/>
            <w:vAlign w:val="center"/>
          </w:tcPr>
          <w:p w14:paraId="58AF1D56" w14:textId="77777777" w:rsidR="001A7AD1" w:rsidRPr="008D4521" w:rsidRDefault="001A7AD1" w:rsidP="001A7AD1">
            <w:pPr>
              <w:spacing w:after="0" w:line="240" w:lineRule="auto"/>
              <w:ind w:left="-92"/>
              <w:jc w:val="center"/>
              <w:rPr>
                <w:rFonts w:cstheme="minorHAnsi"/>
                <w:b/>
                <w:color w:val="000000"/>
                <w:szCs w:val="24"/>
              </w:rPr>
            </w:pPr>
            <w:r w:rsidRPr="008D4521">
              <w:rPr>
                <w:rFonts w:cstheme="minorHAnsi"/>
                <w:b/>
                <w:color w:val="000000"/>
                <w:szCs w:val="24"/>
              </w:rPr>
              <w:t>Service Time</w:t>
            </w:r>
          </w:p>
        </w:tc>
        <w:tc>
          <w:tcPr>
            <w:tcW w:w="2718" w:type="dxa"/>
            <w:shd w:val="clear" w:color="auto" w:fill="D9D9D9" w:themeFill="background1" w:themeFillShade="D9"/>
            <w:vAlign w:val="center"/>
          </w:tcPr>
          <w:p w14:paraId="510542C9" w14:textId="77777777" w:rsidR="001A7AD1" w:rsidRPr="008D4521" w:rsidRDefault="001A7AD1" w:rsidP="001A7AD1">
            <w:pPr>
              <w:spacing w:after="0" w:line="240" w:lineRule="auto"/>
              <w:ind w:left="-92"/>
              <w:jc w:val="center"/>
              <w:rPr>
                <w:rFonts w:cstheme="minorHAnsi"/>
                <w:b/>
                <w:color w:val="000000"/>
                <w:szCs w:val="24"/>
              </w:rPr>
            </w:pPr>
            <w:r w:rsidRPr="008D4521">
              <w:rPr>
                <w:rFonts w:cstheme="minorHAnsi"/>
                <w:b/>
                <w:color w:val="000000"/>
                <w:szCs w:val="24"/>
              </w:rPr>
              <w:t>Service Time</w:t>
            </w:r>
          </w:p>
        </w:tc>
      </w:tr>
      <w:tr w:rsidR="001A7AD1" w:rsidRPr="008D4521" w14:paraId="5B9FE980" w14:textId="77777777" w:rsidTr="00482E00">
        <w:trPr>
          <w:trHeight w:val="422"/>
        </w:trPr>
        <w:tc>
          <w:tcPr>
            <w:tcW w:w="1516" w:type="dxa"/>
            <w:vAlign w:val="center"/>
          </w:tcPr>
          <w:p w14:paraId="1646E12D" w14:textId="77777777" w:rsidR="001A7AD1" w:rsidRPr="008D4521" w:rsidRDefault="001A7AD1" w:rsidP="004F575F">
            <w:pPr>
              <w:spacing w:after="0" w:line="240" w:lineRule="auto"/>
              <w:ind w:left="-92"/>
              <w:jc w:val="center"/>
              <w:rPr>
                <w:rFonts w:cstheme="minorHAnsi"/>
                <w:b/>
                <w:color w:val="000000"/>
                <w:szCs w:val="24"/>
              </w:rPr>
            </w:pPr>
            <w:r w:rsidRPr="008D4521">
              <w:rPr>
                <w:rFonts w:cstheme="minorHAnsi"/>
                <w:b/>
                <w:color w:val="000000"/>
                <w:szCs w:val="24"/>
              </w:rPr>
              <w:t>K-5</w:t>
            </w:r>
          </w:p>
        </w:tc>
        <w:tc>
          <w:tcPr>
            <w:tcW w:w="2707" w:type="dxa"/>
            <w:vAlign w:val="center"/>
          </w:tcPr>
          <w:p w14:paraId="38393917" w14:textId="77777777" w:rsidR="001A7AD1" w:rsidRPr="008D4521" w:rsidRDefault="001A7AD1" w:rsidP="001A7AD1">
            <w:pPr>
              <w:spacing w:after="0" w:line="240" w:lineRule="auto"/>
              <w:ind w:left="-92"/>
              <w:jc w:val="center"/>
              <w:rPr>
                <w:rFonts w:cstheme="minorHAnsi"/>
                <w:color w:val="000000"/>
                <w:szCs w:val="24"/>
              </w:rPr>
            </w:pPr>
          </w:p>
        </w:tc>
        <w:tc>
          <w:tcPr>
            <w:tcW w:w="2700" w:type="dxa"/>
            <w:vAlign w:val="center"/>
          </w:tcPr>
          <w:p w14:paraId="064FF49C" w14:textId="77777777" w:rsidR="001A7AD1" w:rsidRPr="008D4521" w:rsidRDefault="001A7AD1" w:rsidP="001A7AD1">
            <w:pPr>
              <w:spacing w:after="0" w:line="240" w:lineRule="auto"/>
              <w:ind w:left="-92"/>
              <w:jc w:val="center"/>
              <w:rPr>
                <w:rFonts w:cstheme="minorHAnsi"/>
                <w:color w:val="000000"/>
                <w:szCs w:val="24"/>
              </w:rPr>
            </w:pPr>
          </w:p>
        </w:tc>
        <w:tc>
          <w:tcPr>
            <w:tcW w:w="2718" w:type="dxa"/>
            <w:vAlign w:val="center"/>
          </w:tcPr>
          <w:p w14:paraId="4467C290" w14:textId="77777777" w:rsidR="001A7AD1" w:rsidRPr="008D4521" w:rsidRDefault="001A7AD1" w:rsidP="001A7AD1">
            <w:pPr>
              <w:spacing w:after="0" w:line="240" w:lineRule="auto"/>
              <w:ind w:left="-92"/>
              <w:jc w:val="center"/>
              <w:rPr>
                <w:rFonts w:cstheme="minorHAnsi"/>
                <w:color w:val="000000"/>
                <w:szCs w:val="24"/>
              </w:rPr>
            </w:pPr>
          </w:p>
        </w:tc>
      </w:tr>
      <w:tr w:rsidR="001A7AD1" w:rsidRPr="008D4521" w14:paraId="67953980" w14:textId="77777777" w:rsidTr="00482E00">
        <w:trPr>
          <w:trHeight w:val="440"/>
        </w:trPr>
        <w:tc>
          <w:tcPr>
            <w:tcW w:w="1516" w:type="dxa"/>
            <w:vAlign w:val="center"/>
          </w:tcPr>
          <w:p w14:paraId="20CDAF84" w14:textId="77777777" w:rsidR="001A7AD1" w:rsidRPr="008D4521" w:rsidRDefault="001A7AD1" w:rsidP="004F575F">
            <w:pPr>
              <w:spacing w:after="0" w:line="240" w:lineRule="auto"/>
              <w:ind w:left="-92"/>
              <w:jc w:val="center"/>
              <w:rPr>
                <w:rFonts w:cstheme="minorHAnsi"/>
                <w:b/>
                <w:color w:val="000000"/>
                <w:szCs w:val="24"/>
              </w:rPr>
            </w:pPr>
            <w:r w:rsidRPr="008D4521">
              <w:rPr>
                <w:rFonts w:cstheme="minorHAnsi"/>
                <w:b/>
                <w:color w:val="000000"/>
                <w:szCs w:val="24"/>
              </w:rPr>
              <w:t>6-8</w:t>
            </w:r>
          </w:p>
        </w:tc>
        <w:tc>
          <w:tcPr>
            <w:tcW w:w="2707" w:type="dxa"/>
            <w:vAlign w:val="center"/>
          </w:tcPr>
          <w:p w14:paraId="0DD31088" w14:textId="77777777" w:rsidR="001A7AD1" w:rsidRPr="008D4521" w:rsidRDefault="001A7AD1" w:rsidP="001A7AD1">
            <w:pPr>
              <w:spacing w:after="0" w:line="240" w:lineRule="auto"/>
              <w:ind w:left="-92"/>
              <w:jc w:val="center"/>
              <w:rPr>
                <w:rFonts w:cstheme="minorHAnsi"/>
                <w:color w:val="000000"/>
                <w:szCs w:val="24"/>
              </w:rPr>
            </w:pPr>
          </w:p>
        </w:tc>
        <w:tc>
          <w:tcPr>
            <w:tcW w:w="2700" w:type="dxa"/>
            <w:vAlign w:val="center"/>
          </w:tcPr>
          <w:p w14:paraId="752DE002" w14:textId="77777777" w:rsidR="001A7AD1" w:rsidRPr="008D4521" w:rsidRDefault="001A7AD1" w:rsidP="001A7AD1">
            <w:pPr>
              <w:spacing w:after="0" w:line="240" w:lineRule="auto"/>
              <w:ind w:left="-92"/>
              <w:jc w:val="center"/>
              <w:rPr>
                <w:rFonts w:cstheme="minorHAnsi"/>
                <w:color w:val="000000"/>
                <w:szCs w:val="24"/>
              </w:rPr>
            </w:pPr>
          </w:p>
        </w:tc>
        <w:tc>
          <w:tcPr>
            <w:tcW w:w="2718" w:type="dxa"/>
            <w:vAlign w:val="center"/>
          </w:tcPr>
          <w:p w14:paraId="7BF7AC2D" w14:textId="77777777" w:rsidR="001A7AD1" w:rsidRPr="008D4521" w:rsidRDefault="001A7AD1" w:rsidP="001A7AD1">
            <w:pPr>
              <w:spacing w:after="0" w:line="240" w:lineRule="auto"/>
              <w:ind w:left="-92"/>
              <w:jc w:val="center"/>
              <w:rPr>
                <w:rFonts w:cstheme="minorHAnsi"/>
                <w:color w:val="000000"/>
                <w:szCs w:val="24"/>
              </w:rPr>
            </w:pPr>
          </w:p>
        </w:tc>
      </w:tr>
      <w:tr w:rsidR="001A7AD1" w:rsidRPr="008D4521" w14:paraId="0361E439" w14:textId="77777777" w:rsidTr="00482E00">
        <w:trPr>
          <w:trHeight w:val="440"/>
        </w:trPr>
        <w:tc>
          <w:tcPr>
            <w:tcW w:w="1516" w:type="dxa"/>
            <w:vAlign w:val="center"/>
          </w:tcPr>
          <w:p w14:paraId="62CBC6C7" w14:textId="77777777" w:rsidR="001A7AD1" w:rsidRPr="008D4521" w:rsidRDefault="001A7AD1" w:rsidP="004F575F">
            <w:pPr>
              <w:spacing w:after="0" w:line="240" w:lineRule="auto"/>
              <w:ind w:left="-92"/>
              <w:jc w:val="center"/>
              <w:rPr>
                <w:rFonts w:cstheme="minorHAnsi"/>
                <w:b/>
                <w:color w:val="000000"/>
                <w:szCs w:val="24"/>
              </w:rPr>
            </w:pPr>
            <w:r w:rsidRPr="008D4521">
              <w:rPr>
                <w:rFonts w:cstheme="minorHAnsi"/>
                <w:b/>
                <w:color w:val="000000"/>
                <w:szCs w:val="24"/>
              </w:rPr>
              <w:t>9-12</w:t>
            </w:r>
          </w:p>
        </w:tc>
        <w:tc>
          <w:tcPr>
            <w:tcW w:w="2707" w:type="dxa"/>
            <w:vAlign w:val="center"/>
          </w:tcPr>
          <w:p w14:paraId="3E95B3FC" w14:textId="77777777" w:rsidR="001A7AD1" w:rsidRPr="008D4521" w:rsidRDefault="001A7AD1" w:rsidP="001A7AD1">
            <w:pPr>
              <w:spacing w:after="0" w:line="240" w:lineRule="auto"/>
              <w:ind w:left="-92"/>
              <w:jc w:val="center"/>
              <w:rPr>
                <w:rFonts w:cstheme="minorHAnsi"/>
                <w:color w:val="000000"/>
                <w:szCs w:val="24"/>
              </w:rPr>
            </w:pPr>
          </w:p>
        </w:tc>
        <w:tc>
          <w:tcPr>
            <w:tcW w:w="2700" w:type="dxa"/>
            <w:vAlign w:val="center"/>
          </w:tcPr>
          <w:p w14:paraId="10268F69" w14:textId="77777777" w:rsidR="001A7AD1" w:rsidRPr="008D4521" w:rsidRDefault="001A7AD1" w:rsidP="001A7AD1">
            <w:pPr>
              <w:spacing w:after="0" w:line="240" w:lineRule="auto"/>
              <w:ind w:left="-92"/>
              <w:jc w:val="center"/>
              <w:rPr>
                <w:rFonts w:cstheme="minorHAnsi"/>
                <w:color w:val="000000"/>
                <w:szCs w:val="24"/>
              </w:rPr>
            </w:pPr>
          </w:p>
        </w:tc>
        <w:tc>
          <w:tcPr>
            <w:tcW w:w="2718" w:type="dxa"/>
            <w:vAlign w:val="center"/>
          </w:tcPr>
          <w:p w14:paraId="32585FD9" w14:textId="77777777" w:rsidR="001A7AD1" w:rsidRPr="008D4521" w:rsidRDefault="001A7AD1" w:rsidP="001A7AD1">
            <w:pPr>
              <w:spacing w:after="0" w:line="240" w:lineRule="auto"/>
              <w:ind w:left="-92"/>
              <w:jc w:val="center"/>
              <w:rPr>
                <w:rFonts w:cstheme="minorHAnsi"/>
                <w:color w:val="000000"/>
                <w:szCs w:val="24"/>
              </w:rPr>
            </w:pPr>
          </w:p>
        </w:tc>
      </w:tr>
    </w:tbl>
    <w:p w14:paraId="5D7D10C2" w14:textId="77777777" w:rsidR="004F575F" w:rsidRPr="008D4521" w:rsidRDefault="004F575F" w:rsidP="007B41DF">
      <w:pPr>
        <w:autoSpaceDE w:val="0"/>
        <w:autoSpaceDN w:val="0"/>
        <w:adjustRightInd w:val="0"/>
        <w:spacing w:after="0" w:line="240" w:lineRule="auto"/>
        <w:rPr>
          <w:rFonts w:cstheme="minorHAnsi"/>
          <w:color w:val="000000"/>
          <w:szCs w:val="24"/>
        </w:rPr>
      </w:pPr>
    </w:p>
    <w:p w14:paraId="21F8C935" w14:textId="77777777" w:rsidR="007B41DF" w:rsidRPr="008D4521" w:rsidRDefault="005A17F1" w:rsidP="008D4521">
      <w:pPr>
        <w:spacing w:after="0" w:line="240" w:lineRule="auto"/>
        <w:ind w:left="360" w:hanging="360"/>
        <w:rPr>
          <w:rFonts w:cstheme="minorHAnsi"/>
          <w:color w:val="000000"/>
          <w:szCs w:val="24"/>
        </w:rPr>
      </w:pPr>
      <w:r w:rsidRPr="008D4521">
        <w:rPr>
          <w:rFonts w:cstheme="minorHAnsi"/>
          <w:color w:val="000000"/>
          <w:szCs w:val="24"/>
        </w:rPr>
        <w:t>2</w:t>
      </w:r>
      <w:r w:rsidR="007B41DF" w:rsidRPr="008D4521">
        <w:rPr>
          <w:rFonts w:cstheme="minorHAnsi"/>
          <w:color w:val="000000"/>
          <w:szCs w:val="24"/>
        </w:rPr>
        <w:t>.</w:t>
      </w:r>
      <w:r w:rsidR="00D95DBC" w:rsidRPr="008D4521">
        <w:rPr>
          <w:rFonts w:cstheme="minorHAnsi"/>
          <w:color w:val="000000"/>
          <w:szCs w:val="24"/>
        </w:rPr>
        <w:tab/>
      </w:r>
      <w:r w:rsidR="007B41DF" w:rsidRPr="008D4521">
        <w:rPr>
          <w:rFonts w:cstheme="minorHAnsi"/>
          <w:color w:val="000000"/>
          <w:szCs w:val="24"/>
        </w:rPr>
        <w:t xml:space="preserve">Describe your </w:t>
      </w:r>
      <w:r w:rsidR="007B41DF" w:rsidRPr="008D4521">
        <w:rPr>
          <w:rFonts w:cstheme="minorHAnsi"/>
          <w:b/>
          <w:bCs/>
          <w:color w:val="000000"/>
          <w:szCs w:val="24"/>
        </w:rPr>
        <w:t xml:space="preserve">legitimate safety concerns </w:t>
      </w:r>
      <w:r w:rsidR="007B41DF" w:rsidRPr="008D4521">
        <w:rPr>
          <w:rFonts w:cstheme="minorHAnsi"/>
          <w:color w:val="000000"/>
          <w:szCs w:val="24"/>
        </w:rPr>
        <w:t>(or state juvenile justice laws or regulations)</w:t>
      </w:r>
      <w:r w:rsidR="00D95DBC" w:rsidRPr="008D4521">
        <w:rPr>
          <w:rFonts w:cstheme="minorHAnsi"/>
          <w:color w:val="000000"/>
          <w:szCs w:val="24"/>
        </w:rPr>
        <w:t xml:space="preserve"> </w:t>
      </w:r>
      <w:r w:rsidR="007B41DF" w:rsidRPr="008D4521">
        <w:rPr>
          <w:rFonts w:cstheme="minorHAnsi"/>
          <w:color w:val="000000"/>
          <w:szCs w:val="24"/>
        </w:rPr>
        <w:t>related to offering meals with varying amounts of food within the same meal period:</w:t>
      </w:r>
    </w:p>
    <w:p w14:paraId="604BAADA" w14:textId="77777777" w:rsidR="00CF487B" w:rsidRPr="008D4521" w:rsidRDefault="00CF487B" w:rsidP="008D4521">
      <w:pPr>
        <w:spacing w:after="0" w:line="240" w:lineRule="auto"/>
        <w:ind w:left="360" w:hanging="360"/>
        <w:rPr>
          <w:rFonts w:cstheme="minorHAnsi"/>
          <w:color w:val="000000"/>
          <w:szCs w:val="24"/>
        </w:rPr>
      </w:pPr>
    </w:p>
    <w:p w14:paraId="51E65AAA" w14:textId="77777777" w:rsidR="00CF487B" w:rsidRDefault="00CF487B" w:rsidP="000F182E">
      <w:pPr>
        <w:spacing w:after="0" w:line="240" w:lineRule="auto"/>
        <w:rPr>
          <w:rFonts w:cstheme="minorHAnsi"/>
          <w:color w:val="000000"/>
          <w:szCs w:val="24"/>
        </w:rPr>
      </w:pPr>
    </w:p>
    <w:p w14:paraId="0D311410" w14:textId="77777777" w:rsidR="00A053C8" w:rsidRPr="008D4521" w:rsidRDefault="00A053C8" w:rsidP="000F182E">
      <w:pPr>
        <w:spacing w:after="0" w:line="240" w:lineRule="auto"/>
        <w:rPr>
          <w:rFonts w:cstheme="minorHAnsi"/>
          <w:color w:val="000000"/>
          <w:szCs w:val="24"/>
        </w:rPr>
      </w:pPr>
    </w:p>
    <w:p w14:paraId="2EDB574C" w14:textId="77777777" w:rsidR="00CF487B" w:rsidRPr="008D4521" w:rsidRDefault="005A17F1" w:rsidP="008D4521">
      <w:pPr>
        <w:spacing w:after="0" w:line="240" w:lineRule="auto"/>
        <w:ind w:left="360" w:hanging="360"/>
        <w:rPr>
          <w:rFonts w:cstheme="minorHAnsi"/>
          <w:color w:val="000000"/>
          <w:szCs w:val="24"/>
        </w:rPr>
      </w:pPr>
      <w:r w:rsidRPr="008D4521">
        <w:rPr>
          <w:rFonts w:cstheme="minorHAnsi"/>
          <w:color w:val="000000"/>
          <w:szCs w:val="24"/>
        </w:rPr>
        <w:t>3</w:t>
      </w:r>
      <w:r w:rsidR="00CF487B" w:rsidRPr="008D4521">
        <w:rPr>
          <w:rFonts w:cstheme="minorHAnsi"/>
          <w:color w:val="000000"/>
          <w:szCs w:val="24"/>
        </w:rPr>
        <w:t>.</w:t>
      </w:r>
      <w:r w:rsidR="00D95DBC" w:rsidRPr="008D4521">
        <w:rPr>
          <w:rFonts w:cstheme="minorHAnsi"/>
          <w:color w:val="000000"/>
          <w:szCs w:val="24"/>
        </w:rPr>
        <w:tab/>
      </w:r>
      <w:r w:rsidR="00CF487B" w:rsidRPr="008D4521">
        <w:rPr>
          <w:rFonts w:cstheme="minorHAnsi"/>
          <w:color w:val="000000"/>
          <w:szCs w:val="24"/>
        </w:rPr>
        <w:t xml:space="preserve">Describe your </w:t>
      </w:r>
      <w:r w:rsidR="00CF487B" w:rsidRPr="008D4521">
        <w:rPr>
          <w:rFonts w:cstheme="minorHAnsi"/>
          <w:b/>
          <w:bCs/>
          <w:color w:val="000000"/>
          <w:szCs w:val="24"/>
        </w:rPr>
        <w:t xml:space="preserve">operational limitations </w:t>
      </w:r>
      <w:r w:rsidR="00CF487B" w:rsidRPr="008D4521">
        <w:rPr>
          <w:rFonts w:cstheme="minorHAnsi"/>
          <w:color w:val="000000"/>
          <w:szCs w:val="24"/>
        </w:rPr>
        <w:t>to separating students in the three age/grade groups (K-5, 6-8 and 9-12):</w:t>
      </w:r>
    </w:p>
    <w:p w14:paraId="2FB0BBE7" w14:textId="77777777" w:rsidR="004F575F" w:rsidRPr="008D4521" w:rsidRDefault="004F575F" w:rsidP="008D4521">
      <w:pPr>
        <w:autoSpaceDE w:val="0"/>
        <w:autoSpaceDN w:val="0"/>
        <w:adjustRightInd w:val="0"/>
        <w:spacing w:after="0" w:line="240" w:lineRule="auto"/>
        <w:ind w:left="360" w:hanging="360"/>
        <w:rPr>
          <w:rFonts w:cstheme="minorHAnsi"/>
          <w:color w:val="000000"/>
          <w:szCs w:val="24"/>
        </w:rPr>
      </w:pPr>
    </w:p>
    <w:p w14:paraId="2A2556B9" w14:textId="77777777" w:rsidR="00A053C8" w:rsidRPr="008D4521" w:rsidRDefault="00A053C8" w:rsidP="008D4521">
      <w:pPr>
        <w:autoSpaceDE w:val="0"/>
        <w:autoSpaceDN w:val="0"/>
        <w:adjustRightInd w:val="0"/>
        <w:spacing w:after="0" w:line="240" w:lineRule="auto"/>
        <w:rPr>
          <w:rFonts w:cstheme="minorHAnsi"/>
          <w:bCs/>
          <w:color w:val="000000"/>
          <w:szCs w:val="24"/>
        </w:rPr>
      </w:pPr>
    </w:p>
    <w:p w14:paraId="757CCDD2" w14:textId="77777777" w:rsidR="008D4521" w:rsidRPr="000F182E" w:rsidRDefault="00A053C8" w:rsidP="00A053C8">
      <w:pPr>
        <w:spacing w:after="0" w:line="240" w:lineRule="auto"/>
        <w:ind w:left="360" w:hanging="360"/>
        <w:rPr>
          <w:rFonts w:cstheme="minorHAnsi"/>
        </w:rPr>
      </w:pPr>
      <w:r>
        <w:rPr>
          <w:rFonts w:cstheme="minorHAnsi"/>
          <w:color w:val="000000"/>
          <w:szCs w:val="24"/>
        </w:rPr>
        <w:t>4</w:t>
      </w:r>
      <w:r w:rsidRPr="008D4521">
        <w:rPr>
          <w:rFonts w:cstheme="minorHAnsi"/>
          <w:color w:val="000000"/>
          <w:szCs w:val="24"/>
        </w:rPr>
        <w:t>.</w:t>
      </w:r>
      <w:r w:rsidRPr="008D4521">
        <w:rPr>
          <w:rFonts w:cstheme="minorHAnsi"/>
          <w:color w:val="000000"/>
          <w:szCs w:val="24"/>
        </w:rPr>
        <w:tab/>
      </w:r>
      <w:r w:rsidR="00482E00" w:rsidRPr="000F182E">
        <w:rPr>
          <w:rFonts w:cstheme="minorHAnsi"/>
          <w:color w:val="000000"/>
        </w:rPr>
        <w:t>Due to the safety concerns and operational limitations specified above, the above named institution agrees to serve meals meeting the highest age/grade group represented to all students in the location(s) identified above.</w:t>
      </w:r>
      <w:r w:rsidR="008D4521" w:rsidRPr="000F182E">
        <w:rPr>
          <w:rFonts w:cstheme="minorHAnsi"/>
          <w:color w:val="000000"/>
        </w:rPr>
        <w:t xml:space="preserve">                 </w:t>
      </w:r>
      <w:sdt>
        <w:sdtPr>
          <w:rPr>
            <w:rFonts w:ascii="MS Gothic" w:eastAsia="MS Gothic" w:hAnsi="MS Gothic" w:cstheme="minorHAnsi"/>
            <w:color w:val="000000"/>
          </w:rPr>
          <w:id w:val="-177262872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sidR="008D4521" w:rsidRPr="000F182E">
        <w:rPr>
          <w:rFonts w:cstheme="minorHAnsi"/>
          <w:color w:val="000000"/>
        </w:rPr>
        <w:t xml:space="preserve">YES        </w:t>
      </w:r>
      <w:sdt>
        <w:sdtPr>
          <w:rPr>
            <w:rFonts w:ascii="Segoe UI Symbol" w:eastAsia="MS Gothic" w:hAnsi="Segoe UI Symbol" w:cs="Segoe UI Symbol"/>
            <w:color w:val="000000"/>
          </w:rPr>
          <w:id w:val="1537620579"/>
          <w14:checkbox>
            <w14:checked w14:val="0"/>
            <w14:checkedState w14:val="2612" w14:font="MS Gothic"/>
            <w14:uncheckedState w14:val="2610" w14:font="MS Gothic"/>
          </w14:checkbox>
        </w:sdtPr>
        <w:sdtContent>
          <w:r w:rsidR="008D4521" w:rsidRPr="000F182E">
            <w:rPr>
              <w:rFonts w:ascii="Segoe UI Symbol" w:eastAsia="MS Gothic" w:hAnsi="Segoe UI Symbol" w:cs="Segoe UI Symbol"/>
              <w:color w:val="000000"/>
            </w:rPr>
            <w:t>☐</w:t>
          </w:r>
        </w:sdtContent>
      </w:sdt>
      <w:r w:rsidR="008D4521" w:rsidRPr="000F182E">
        <w:rPr>
          <w:rFonts w:cstheme="minorHAnsi"/>
        </w:rPr>
        <w:t>NO</w:t>
      </w:r>
    </w:p>
    <w:p w14:paraId="4FF0F097" w14:textId="77777777" w:rsidR="000F182E" w:rsidRDefault="000F182E" w:rsidP="000F182E">
      <w:pPr>
        <w:autoSpaceDE w:val="0"/>
        <w:autoSpaceDN w:val="0"/>
        <w:adjustRightInd w:val="0"/>
        <w:spacing w:after="0" w:line="240" w:lineRule="auto"/>
        <w:rPr>
          <w:rFonts w:cstheme="minorHAnsi"/>
          <w:color w:val="000000"/>
        </w:rPr>
      </w:pPr>
    </w:p>
    <w:p w14:paraId="694AC212" w14:textId="77777777" w:rsidR="00CF487B" w:rsidRPr="008D4521" w:rsidRDefault="00BA34B6" w:rsidP="000F182E">
      <w:pPr>
        <w:autoSpaceDE w:val="0"/>
        <w:autoSpaceDN w:val="0"/>
        <w:adjustRightInd w:val="0"/>
        <w:spacing w:after="0" w:line="240" w:lineRule="auto"/>
        <w:jc w:val="center"/>
        <w:rPr>
          <w:rFonts w:cstheme="minorHAnsi"/>
          <w:b/>
          <w:bCs/>
          <w:color w:val="000000"/>
        </w:rPr>
      </w:pPr>
      <w:r w:rsidRPr="008D4521">
        <w:rPr>
          <w:rFonts w:cstheme="minorHAnsi"/>
          <w:b/>
          <w:bCs/>
          <w:color w:val="000000"/>
        </w:rPr>
        <w:lastRenderedPageBreak/>
        <w:t>Meal Pattern Exception Request Form, continued</w:t>
      </w:r>
    </w:p>
    <w:p w14:paraId="740417FC" w14:textId="77777777" w:rsidR="00BA34B6" w:rsidRPr="008D4521" w:rsidRDefault="00BA34B6" w:rsidP="00CF487B">
      <w:pPr>
        <w:spacing w:after="0" w:line="240" w:lineRule="auto"/>
        <w:rPr>
          <w:rFonts w:cstheme="minorHAnsi"/>
        </w:rPr>
      </w:pPr>
    </w:p>
    <w:p w14:paraId="5C190A84" w14:textId="77777777" w:rsidR="00BE072D" w:rsidRPr="008D4521" w:rsidRDefault="00BA34B6" w:rsidP="00D95DBC">
      <w:pPr>
        <w:autoSpaceDE w:val="0"/>
        <w:autoSpaceDN w:val="0"/>
        <w:adjustRightInd w:val="0"/>
        <w:spacing w:after="0" w:line="240" w:lineRule="auto"/>
        <w:jc w:val="both"/>
        <w:rPr>
          <w:rFonts w:cstheme="minorHAnsi"/>
          <w:color w:val="000000"/>
        </w:rPr>
      </w:pPr>
      <w:r w:rsidRPr="008D4521">
        <w:rPr>
          <w:rFonts w:cstheme="minorHAnsi"/>
          <w:color w:val="000000"/>
        </w:rPr>
        <w:t>In accordance with USDA Policy Memorandum</w:t>
      </w:r>
      <w:r w:rsidR="006C4FD2" w:rsidRPr="008D4521">
        <w:rPr>
          <w:rFonts w:cstheme="minorHAnsi"/>
          <w:color w:val="000000"/>
        </w:rPr>
        <w:t>s</w:t>
      </w:r>
      <w:r w:rsidRPr="008D4521">
        <w:rPr>
          <w:rFonts w:cstheme="minorHAnsi"/>
          <w:color w:val="000000"/>
        </w:rPr>
        <w:t xml:space="preserve"> </w:t>
      </w:r>
      <w:r w:rsidR="006C4FD2" w:rsidRPr="008D4521">
        <w:rPr>
          <w:rFonts w:cstheme="minorHAnsi"/>
        </w:rPr>
        <w:t>SP 38-2012 and SP 48-</w:t>
      </w:r>
      <w:r w:rsidR="005D0B42" w:rsidRPr="008D4521">
        <w:rPr>
          <w:rFonts w:cstheme="minorHAnsi"/>
        </w:rPr>
        <w:t>20</w:t>
      </w:r>
      <w:r w:rsidR="006C4FD2" w:rsidRPr="008D4521">
        <w:rPr>
          <w:rFonts w:cstheme="minorHAnsi"/>
        </w:rPr>
        <w:t xml:space="preserve">13, </w:t>
      </w:r>
      <w:r w:rsidR="00BE072D" w:rsidRPr="008D4521">
        <w:rPr>
          <w:rFonts w:cstheme="minorHAnsi"/>
          <w:color w:val="000000"/>
        </w:rPr>
        <w:t xml:space="preserve">the </w:t>
      </w:r>
      <w:r w:rsidR="00203876" w:rsidRPr="008D4521">
        <w:rPr>
          <w:rFonts w:cstheme="minorHAnsi"/>
          <w:color w:val="000000"/>
        </w:rPr>
        <w:t>above</w:t>
      </w:r>
      <w:r w:rsidR="002F5E97">
        <w:rPr>
          <w:rFonts w:cstheme="minorHAnsi"/>
          <w:color w:val="000000"/>
        </w:rPr>
        <w:t xml:space="preserve"> </w:t>
      </w:r>
      <w:r w:rsidR="00203876" w:rsidRPr="008D4521">
        <w:rPr>
          <w:rFonts w:cstheme="minorHAnsi"/>
          <w:color w:val="000000"/>
        </w:rPr>
        <w:t>named</w:t>
      </w:r>
      <w:r w:rsidR="00BE072D" w:rsidRPr="008D4521">
        <w:rPr>
          <w:rFonts w:cstheme="minorHAnsi"/>
          <w:color w:val="000000"/>
        </w:rPr>
        <w:t xml:space="preserve"> </w:t>
      </w:r>
      <w:r w:rsidRPr="008D4521">
        <w:rPr>
          <w:rFonts w:cstheme="minorHAnsi"/>
          <w:color w:val="000000"/>
        </w:rPr>
        <w:t>institution requests an exception to the new meal patterns due to the safety concerns specified above. The individual signing below certifies that all information on this form is complete and accurate.</w:t>
      </w:r>
    </w:p>
    <w:p w14:paraId="47B5606A" w14:textId="77777777" w:rsidR="00BA34B6" w:rsidRPr="008D4521" w:rsidRDefault="00BA34B6" w:rsidP="00D95DBC">
      <w:pPr>
        <w:autoSpaceDE w:val="0"/>
        <w:autoSpaceDN w:val="0"/>
        <w:adjustRightInd w:val="0"/>
        <w:spacing w:after="0" w:line="240" w:lineRule="auto"/>
        <w:jc w:val="both"/>
        <w:rPr>
          <w:rFonts w:cstheme="minorHAnsi"/>
          <w:color w:val="000000"/>
        </w:rPr>
      </w:pPr>
      <w:r w:rsidRPr="008D4521">
        <w:rPr>
          <w:rFonts w:cstheme="minorHAnsi"/>
          <w:color w:val="000000"/>
        </w:rPr>
        <w:t xml:space="preserve"> </w:t>
      </w:r>
    </w:p>
    <w:p w14:paraId="1440A305" w14:textId="77777777" w:rsidR="00BA34B6" w:rsidRPr="008D4521" w:rsidRDefault="00BA34B6" w:rsidP="00D95DBC">
      <w:pPr>
        <w:spacing w:after="0" w:line="240" w:lineRule="auto"/>
        <w:jc w:val="both"/>
        <w:rPr>
          <w:rFonts w:cstheme="minorHAnsi"/>
          <w:color w:val="000000"/>
        </w:rPr>
      </w:pPr>
      <w:r w:rsidRPr="008D4521">
        <w:rPr>
          <w:rFonts w:cstheme="minorHAnsi"/>
          <w:color w:val="000000"/>
        </w:rPr>
        <w:t xml:space="preserve">Any change to the safety concerns related to the serving of different age/grade groups will be communicated to the </w:t>
      </w:r>
      <w:r w:rsidR="006B35F6" w:rsidRPr="008D4521">
        <w:rPr>
          <w:rFonts w:cstheme="minorHAnsi"/>
          <w:color w:val="000000"/>
        </w:rPr>
        <w:t>New Jersey Department of Agriculture,</w:t>
      </w:r>
      <w:r w:rsidRPr="008D4521">
        <w:rPr>
          <w:rFonts w:cstheme="minorHAnsi"/>
          <w:color w:val="000000"/>
        </w:rPr>
        <w:t xml:space="preserve"> </w:t>
      </w:r>
      <w:r w:rsidR="00BE072D" w:rsidRPr="008D4521">
        <w:rPr>
          <w:rFonts w:cstheme="minorHAnsi"/>
          <w:color w:val="000000"/>
        </w:rPr>
        <w:t>Division of Food &amp; Nutrition, School Nutrition</w:t>
      </w:r>
      <w:r w:rsidRPr="008D4521">
        <w:rPr>
          <w:rFonts w:cstheme="minorHAnsi"/>
          <w:color w:val="000000"/>
        </w:rPr>
        <w:t xml:space="preserve"> Programs</w:t>
      </w:r>
      <w:r w:rsidR="00BE072D" w:rsidRPr="008D4521">
        <w:rPr>
          <w:rFonts w:cstheme="minorHAnsi"/>
          <w:color w:val="000000"/>
        </w:rPr>
        <w:t xml:space="preserve"> Unit</w:t>
      </w:r>
      <w:r w:rsidR="006B35F6" w:rsidRPr="008D4521">
        <w:rPr>
          <w:rFonts w:cstheme="minorHAnsi"/>
          <w:color w:val="000000"/>
        </w:rPr>
        <w:t>,</w:t>
      </w:r>
      <w:r w:rsidRPr="008D4521">
        <w:rPr>
          <w:rFonts w:cstheme="minorHAnsi"/>
          <w:color w:val="000000"/>
        </w:rPr>
        <w:t xml:space="preserve"> within 15 days.</w:t>
      </w:r>
    </w:p>
    <w:p w14:paraId="0EBAA87F" w14:textId="77777777" w:rsidR="006B35F6" w:rsidRPr="008D4521" w:rsidRDefault="006B35F6" w:rsidP="00BA34B6">
      <w:pPr>
        <w:spacing w:after="0" w:line="240" w:lineRule="auto"/>
        <w:rPr>
          <w:rFonts w:cstheme="minorHAnsi"/>
        </w:rPr>
      </w:pPr>
    </w:p>
    <w:p w14:paraId="29DED406" w14:textId="77777777" w:rsidR="00BA34B6" w:rsidRPr="008D4521" w:rsidRDefault="00BA34B6" w:rsidP="00CF487B">
      <w:pPr>
        <w:spacing w:after="0" w:line="240" w:lineRule="auto"/>
        <w:rPr>
          <w:rFonts w:cstheme="minorHAnsi"/>
        </w:rPr>
      </w:pPr>
    </w:p>
    <w:p w14:paraId="6478B362" w14:textId="77777777" w:rsidR="006B35F6" w:rsidRPr="008D4521" w:rsidRDefault="006B35F6" w:rsidP="008E2F89">
      <w:pPr>
        <w:spacing w:after="0"/>
        <w:jc w:val="both"/>
        <w:rPr>
          <w:rFonts w:cstheme="minorHAnsi"/>
        </w:rPr>
      </w:pPr>
      <w:r w:rsidRPr="008D4521">
        <w:rPr>
          <w:rFonts w:cstheme="minorHAnsi"/>
          <w:color w:val="000000"/>
        </w:rPr>
        <w:t>______________________</w:t>
      </w:r>
      <w:r w:rsidR="00F6180B" w:rsidRPr="008D4521">
        <w:rPr>
          <w:rFonts w:cstheme="minorHAnsi"/>
          <w:color w:val="000000"/>
        </w:rPr>
        <w:t xml:space="preserve">       _________________________      ___________________</w:t>
      </w:r>
    </w:p>
    <w:p w14:paraId="0586A234" w14:textId="77777777" w:rsidR="00CF487B" w:rsidRPr="008D4521" w:rsidRDefault="00F6180B" w:rsidP="000F182E">
      <w:pPr>
        <w:tabs>
          <w:tab w:val="left" w:pos="4320"/>
          <w:tab w:val="left" w:pos="6840"/>
        </w:tabs>
        <w:spacing w:after="0" w:line="240" w:lineRule="auto"/>
        <w:rPr>
          <w:rFonts w:cstheme="minorHAnsi"/>
          <w:color w:val="000000"/>
        </w:rPr>
      </w:pPr>
      <w:r w:rsidRPr="008D4521">
        <w:rPr>
          <w:rFonts w:cstheme="minorHAnsi"/>
          <w:b/>
          <w:color w:val="000000"/>
        </w:rPr>
        <w:t>Director/Administrator</w:t>
      </w:r>
      <w:r w:rsidR="00D95DBC" w:rsidRPr="008D4521">
        <w:rPr>
          <w:rFonts w:cstheme="minorHAnsi"/>
          <w:b/>
          <w:color w:val="000000"/>
        </w:rPr>
        <w:tab/>
      </w:r>
      <w:r w:rsidRPr="008D4521">
        <w:rPr>
          <w:rFonts w:cstheme="minorHAnsi"/>
          <w:b/>
          <w:color w:val="000000"/>
        </w:rPr>
        <w:t>Signature</w:t>
      </w:r>
      <w:r w:rsidR="00D95DBC" w:rsidRPr="008D4521">
        <w:rPr>
          <w:rFonts w:cstheme="minorHAnsi"/>
          <w:b/>
          <w:color w:val="000000"/>
        </w:rPr>
        <w:tab/>
      </w:r>
      <w:r w:rsidRPr="008D4521">
        <w:rPr>
          <w:rFonts w:cstheme="minorHAnsi"/>
          <w:b/>
          <w:color w:val="000000"/>
        </w:rPr>
        <w:t>Date</w:t>
      </w:r>
    </w:p>
    <w:p w14:paraId="19095213" w14:textId="77777777" w:rsidR="00936976" w:rsidRPr="008D4521" w:rsidRDefault="00936976" w:rsidP="00F6180B">
      <w:pPr>
        <w:spacing w:after="0" w:line="240" w:lineRule="auto"/>
        <w:rPr>
          <w:rFonts w:cstheme="minorHAnsi"/>
          <w:b/>
          <w:bCs/>
        </w:rPr>
      </w:pPr>
    </w:p>
    <w:p w14:paraId="159E6AB0" w14:textId="77777777" w:rsidR="00936976" w:rsidRPr="008D4521" w:rsidRDefault="00F6180B" w:rsidP="008E2F89">
      <w:pPr>
        <w:spacing w:after="0" w:line="240" w:lineRule="auto"/>
        <w:jc w:val="both"/>
        <w:rPr>
          <w:rFonts w:cstheme="minorHAnsi"/>
          <w:bCs/>
        </w:rPr>
      </w:pPr>
      <w:r w:rsidRPr="008D4521">
        <w:rPr>
          <w:rFonts w:cstheme="minorHAnsi"/>
          <w:bCs/>
        </w:rPr>
        <w:t>________________________     ____________________________     _____________________</w:t>
      </w:r>
    </w:p>
    <w:p w14:paraId="796F95DC" w14:textId="77777777" w:rsidR="00936976" w:rsidRPr="008D4521" w:rsidRDefault="00F6180B" w:rsidP="000F182E">
      <w:pPr>
        <w:tabs>
          <w:tab w:val="left" w:pos="3600"/>
          <w:tab w:val="left" w:pos="6840"/>
        </w:tabs>
        <w:spacing w:after="0" w:line="240" w:lineRule="auto"/>
        <w:rPr>
          <w:rFonts w:cstheme="minorHAnsi"/>
          <w:b/>
          <w:bCs/>
        </w:rPr>
      </w:pPr>
      <w:r w:rsidRPr="008D4521">
        <w:rPr>
          <w:rFonts w:cstheme="minorHAnsi"/>
          <w:b/>
          <w:bCs/>
        </w:rPr>
        <w:t>NJDA SNP Staff</w:t>
      </w:r>
      <w:r w:rsidR="00D95DBC" w:rsidRPr="008D4521">
        <w:rPr>
          <w:rFonts w:cstheme="minorHAnsi"/>
          <w:b/>
          <w:bCs/>
        </w:rPr>
        <w:tab/>
      </w:r>
      <w:r w:rsidRPr="008D4521">
        <w:rPr>
          <w:rFonts w:cstheme="minorHAnsi"/>
          <w:b/>
          <w:bCs/>
        </w:rPr>
        <w:t>Approval Signature</w:t>
      </w:r>
      <w:r w:rsidR="00D95DBC" w:rsidRPr="008D4521">
        <w:rPr>
          <w:rFonts w:cstheme="minorHAnsi"/>
          <w:b/>
          <w:bCs/>
        </w:rPr>
        <w:tab/>
      </w:r>
      <w:r w:rsidRPr="008D4521">
        <w:rPr>
          <w:rFonts w:cstheme="minorHAnsi"/>
          <w:b/>
          <w:bCs/>
        </w:rPr>
        <w:t>Date</w:t>
      </w:r>
    </w:p>
    <w:p w14:paraId="6D7107E6" w14:textId="77777777" w:rsidR="0036578B" w:rsidRPr="0036578B" w:rsidRDefault="0036578B" w:rsidP="0036578B">
      <w:pPr>
        <w:shd w:val="clear" w:color="auto" w:fill="FFFFFF"/>
        <w:spacing w:before="100" w:beforeAutospacing="1" w:after="100" w:afterAutospacing="1" w:line="240" w:lineRule="auto"/>
        <w:jc w:val="both"/>
        <w:rPr>
          <w:rFonts w:eastAsia="Times New Roman" w:cstheme="minorHAnsi"/>
          <w:color w:val="1B1B1B"/>
        </w:rPr>
      </w:pPr>
      <w:r w:rsidRPr="0036578B">
        <w:rPr>
          <w:rFonts w:eastAsia="Times New Roman" w:cstheme="minorHAnsi"/>
          <w:color w:val="1B1B1B"/>
        </w:rPr>
        <w:t xml:space="preserve">In accordance with federal civil rights law and U.S. Department of Agriculture (USDA) civil rights regulations and policies, this institution is prohibited from discriminating </w:t>
      </w:r>
      <w:proofErr w:type="gramStart"/>
      <w:r w:rsidRPr="0036578B">
        <w:rPr>
          <w:rFonts w:eastAsia="Times New Roman" w:cstheme="minorHAnsi"/>
          <w:color w:val="1B1B1B"/>
        </w:rPr>
        <w:t>on the basis of</w:t>
      </w:r>
      <w:proofErr w:type="gramEnd"/>
      <w:r w:rsidRPr="0036578B">
        <w:rPr>
          <w:rFonts w:eastAsia="Times New Roman" w:cstheme="minorHAnsi"/>
          <w:color w:val="1B1B1B"/>
        </w:rPr>
        <w:t xml:space="preserve"> race, color, national origin, sex (including gender identity and sexual orientation), disability, age, or reprisal or retaliation for prior civil rights activity.</w:t>
      </w:r>
    </w:p>
    <w:p w14:paraId="2448F45F" w14:textId="77777777" w:rsidR="0036578B" w:rsidRPr="0036578B" w:rsidRDefault="0036578B" w:rsidP="0036578B">
      <w:pPr>
        <w:shd w:val="clear" w:color="auto" w:fill="FFFFFF"/>
        <w:spacing w:before="100" w:beforeAutospacing="1" w:after="100" w:afterAutospacing="1" w:line="240" w:lineRule="auto"/>
        <w:jc w:val="both"/>
        <w:rPr>
          <w:rFonts w:eastAsia="Times New Roman" w:cstheme="minorHAnsi"/>
          <w:color w:val="1B1B1B"/>
        </w:rPr>
      </w:pPr>
      <w:r w:rsidRPr="0036578B">
        <w:rPr>
          <w:rFonts w:eastAsia="Times New Roman" w:cstheme="minorHAnsi"/>
          <w:color w:val="1B1B1B"/>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1DD3B70E" w14:textId="77777777" w:rsidR="0036578B" w:rsidRPr="0036578B" w:rsidRDefault="0036578B" w:rsidP="0036578B">
      <w:pPr>
        <w:shd w:val="clear" w:color="auto" w:fill="FFFFFF"/>
        <w:spacing w:before="100" w:beforeAutospacing="1" w:after="100" w:afterAutospacing="1" w:line="240" w:lineRule="auto"/>
        <w:jc w:val="both"/>
        <w:rPr>
          <w:rFonts w:eastAsia="Times New Roman" w:cstheme="minorHAnsi"/>
          <w:color w:val="1B1B1B"/>
        </w:rPr>
      </w:pPr>
      <w:r w:rsidRPr="0036578B">
        <w:rPr>
          <w:rFonts w:eastAsia="Times New Roman" w:cstheme="minorHAnsi"/>
          <w:color w:val="1B1B1B"/>
        </w:rPr>
        <w:t xml:space="preserve">To file a program discrimination complaint, a Complainant should complete a Form AD-3027, USDA Program Discrimination Complaint Form which can be obtained online at: </w:t>
      </w:r>
      <w:hyperlink r:id="rId9" w:history="1">
        <w:r w:rsidRPr="0036578B">
          <w:rPr>
            <w:rFonts w:eastAsia="Times New Roman" w:cstheme="minorHAnsi"/>
            <w:color w:val="0000FF"/>
            <w:u w:val="single"/>
          </w:rPr>
          <w:t>https://www.usda.gov/sites/default/files/documents/ad-3027.pdf</w:t>
        </w:r>
      </w:hyperlink>
      <w:r w:rsidRPr="0036578B">
        <w:rPr>
          <w:rFonts w:eastAsia="Times New Roman" w:cstheme="minorHAnsi"/>
          <w:color w:val="1B1B1B"/>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5E22660E" w14:textId="77777777" w:rsidR="0036578B" w:rsidRPr="0036578B" w:rsidRDefault="0036578B" w:rsidP="0036578B">
      <w:pPr>
        <w:numPr>
          <w:ilvl w:val="0"/>
          <w:numId w:val="3"/>
        </w:numPr>
        <w:shd w:val="clear" w:color="auto" w:fill="FFFFFF"/>
        <w:spacing w:before="100" w:beforeAutospacing="1" w:after="100" w:afterAutospacing="1" w:line="240" w:lineRule="auto"/>
        <w:rPr>
          <w:rFonts w:eastAsia="Calibri" w:cstheme="minorHAnsi"/>
          <w:color w:val="1B1B1B"/>
        </w:rPr>
      </w:pPr>
      <w:r w:rsidRPr="0036578B">
        <w:rPr>
          <w:rFonts w:eastAsia="Calibri" w:cstheme="minorHAnsi"/>
          <w:b/>
          <w:bCs/>
          <w:color w:val="1B1B1B"/>
        </w:rPr>
        <w:t>mail:</w:t>
      </w:r>
      <w:r w:rsidRPr="0036578B">
        <w:rPr>
          <w:rFonts w:eastAsia="Calibri" w:cstheme="minorHAnsi"/>
          <w:color w:val="1B1B1B"/>
        </w:rPr>
        <w:br/>
        <w:t>U.S. Department of Agriculture</w:t>
      </w:r>
      <w:r w:rsidRPr="0036578B">
        <w:rPr>
          <w:rFonts w:eastAsia="Calibri" w:cstheme="minorHAnsi"/>
          <w:color w:val="1B1B1B"/>
        </w:rPr>
        <w:br/>
        <w:t>Office of the Assistant Secretary for Civil Rights</w:t>
      </w:r>
      <w:r w:rsidRPr="0036578B">
        <w:rPr>
          <w:rFonts w:eastAsia="Calibri" w:cstheme="minorHAnsi"/>
          <w:color w:val="1B1B1B"/>
        </w:rPr>
        <w:br/>
        <w:t>1400 Independence Avenue, SW</w:t>
      </w:r>
      <w:r w:rsidRPr="0036578B">
        <w:rPr>
          <w:rFonts w:eastAsia="Calibri" w:cstheme="minorHAnsi"/>
          <w:color w:val="1B1B1B"/>
        </w:rPr>
        <w:br/>
        <w:t>Washington, D.C. 20250-9410; or</w:t>
      </w:r>
    </w:p>
    <w:p w14:paraId="68B21C59" w14:textId="77777777" w:rsidR="0036578B" w:rsidRPr="0036578B" w:rsidRDefault="0036578B" w:rsidP="0036578B">
      <w:pPr>
        <w:numPr>
          <w:ilvl w:val="0"/>
          <w:numId w:val="3"/>
        </w:numPr>
        <w:shd w:val="clear" w:color="auto" w:fill="FFFFFF"/>
        <w:spacing w:before="100" w:beforeAutospacing="1" w:after="100" w:afterAutospacing="1" w:line="240" w:lineRule="auto"/>
        <w:rPr>
          <w:rFonts w:eastAsia="Calibri" w:cstheme="minorHAnsi"/>
          <w:color w:val="1B1B1B"/>
        </w:rPr>
      </w:pPr>
      <w:r w:rsidRPr="0036578B">
        <w:rPr>
          <w:rFonts w:eastAsia="Calibri" w:cstheme="minorHAnsi"/>
          <w:b/>
          <w:bCs/>
          <w:color w:val="1B1B1B"/>
        </w:rPr>
        <w:t>fax:</w:t>
      </w:r>
      <w:r w:rsidRPr="0036578B">
        <w:rPr>
          <w:rFonts w:eastAsia="Calibri" w:cstheme="minorHAnsi"/>
          <w:color w:val="1B1B1B"/>
        </w:rPr>
        <w:br/>
        <w:t>(833) 256-1665 or (202) 690-7442; or</w:t>
      </w:r>
    </w:p>
    <w:p w14:paraId="13F66670" w14:textId="77777777" w:rsidR="0036578B" w:rsidRPr="0036578B" w:rsidRDefault="0036578B" w:rsidP="0036578B">
      <w:pPr>
        <w:numPr>
          <w:ilvl w:val="0"/>
          <w:numId w:val="3"/>
        </w:numPr>
        <w:shd w:val="clear" w:color="auto" w:fill="FFFFFF"/>
        <w:spacing w:before="100" w:beforeAutospacing="1" w:after="100" w:afterAutospacing="1" w:line="240" w:lineRule="auto"/>
        <w:rPr>
          <w:rFonts w:eastAsia="Calibri" w:cstheme="minorHAnsi"/>
          <w:color w:val="1B1B1B"/>
        </w:rPr>
      </w:pPr>
      <w:r w:rsidRPr="0036578B">
        <w:rPr>
          <w:rFonts w:eastAsia="Calibri" w:cstheme="minorHAnsi"/>
          <w:b/>
          <w:bCs/>
          <w:color w:val="1B1B1B"/>
        </w:rPr>
        <w:t>email:</w:t>
      </w:r>
      <w:r w:rsidRPr="0036578B">
        <w:rPr>
          <w:rFonts w:eastAsia="Calibri" w:cstheme="minorHAnsi"/>
          <w:color w:val="1B1B1B"/>
        </w:rPr>
        <w:br/>
      </w:r>
      <w:hyperlink r:id="rId10" w:history="1">
        <w:r w:rsidRPr="0036578B">
          <w:rPr>
            <w:rFonts w:eastAsia="Calibri" w:cstheme="minorHAnsi"/>
            <w:color w:val="2E8540"/>
            <w:u w:val="single"/>
          </w:rPr>
          <w:t>program.intake@usda.gov</w:t>
        </w:r>
      </w:hyperlink>
    </w:p>
    <w:p w14:paraId="6EC4A3F0" w14:textId="77777777" w:rsidR="0036578B" w:rsidRPr="0036578B" w:rsidRDefault="0036578B" w:rsidP="0036578B">
      <w:pPr>
        <w:shd w:val="clear" w:color="auto" w:fill="FFFFFF"/>
        <w:spacing w:before="100" w:beforeAutospacing="1" w:after="100" w:afterAutospacing="1" w:line="240" w:lineRule="auto"/>
        <w:rPr>
          <w:rFonts w:eastAsia="Times New Roman" w:cstheme="minorHAnsi"/>
          <w:color w:val="1B1B1B"/>
        </w:rPr>
      </w:pPr>
      <w:r w:rsidRPr="0036578B">
        <w:rPr>
          <w:rFonts w:eastAsia="Times New Roman" w:cstheme="minorHAnsi"/>
          <w:color w:val="1B1B1B"/>
        </w:rPr>
        <w:t> </w:t>
      </w:r>
    </w:p>
    <w:p w14:paraId="2F9F03DF" w14:textId="0429F74B" w:rsidR="009569B3" w:rsidRPr="0036578B" w:rsidRDefault="0036578B" w:rsidP="0036578B">
      <w:pPr>
        <w:shd w:val="clear" w:color="auto" w:fill="FFFFFF"/>
        <w:spacing w:before="100" w:beforeAutospacing="1" w:after="100" w:afterAutospacing="1" w:line="240" w:lineRule="auto"/>
        <w:rPr>
          <w:rFonts w:eastAsia="Times New Roman" w:cstheme="minorHAnsi"/>
          <w:color w:val="1B1B1B"/>
        </w:rPr>
      </w:pPr>
      <w:r w:rsidRPr="0036578B">
        <w:rPr>
          <w:rFonts w:eastAsia="Times New Roman" w:cstheme="minorHAnsi"/>
          <w:color w:val="1B1B1B"/>
        </w:rPr>
        <w:t>This institution is an equal opportunity provider.</w:t>
      </w:r>
    </w:p>
    <w:sectPr w:rsidR="009569B3" w:rsidRPr="0036578B" w:rsidSect="000F182E">
      <w:footerReference w:type="default" r:id="rId11"/>
      <w:headerReference w:type="first" r:id="rId12"/>
      <w:footerReference w:type="first" r:id="rId13"/>
      <w:pgSz w:w="12240" w:h="15840" w:code="1"/>
      <w:pgMar w:top="1152" w:right="1440" w:bottom="432" w:left="1440" w:header="43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FED77" w14:textId="77777777" w:rsidR="00711D0A" w:rsidRDefault="00711D0A" w:rsidP="006B35F6">
      <w:pPr>
        <w:spacing w:after="0" w:line="240" w:lineRule="auto"/>
      </w:pPr>
      <w:r>
        <w:separator/>
      </w:r>
    </w:p>
  </w:endnote>
  <w:endnote w:type="continuationSeparator" w:id="0">
    <w:p w14:paraId="71545F13" w14:textId="77777777" w:rsidR="00711D0A" w:rsidRDefault="00711D0A" w:rsidP="006B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5D7C2" w14:textId="77777777" w:rsidR="006B35F6" w:rsidRPr="00F073AF" w:rsidRDefault="00F073AF" w:rsidP="004F575F">
    <w:pPr>
      <w:pStyle w:val="Footer"/>
      <w:jc w:val="center"/>
      <w:rPr>
        <w:sz w:val="18"/>
        <w:szCs w:val="18"/>
      </w:rPr>
    </w:pPr>
    <w:r w:rsidRPr="00F073AF">
      <w:rPr>
        <w:sz w:val="18"/>
        <w:szCs w:val="18"/>
      </w:rPr>
      <w:t xml:space="preserve">NJ Dept. of Agriculture, Division of Food &amp; Nutrition ● Page 2 of 2 ● </w:t>
    </w:r>
    <w:r w:rsidR="00870E26">
      <w:rPr>
        <w:sz w:val="18"/>
        <w:szCs w:val="18"/>
      </w:rPr>
      <w:t>May 2019</w:t>
    </w:r>
  </w:p>
  <w:p w14:paraId="56032AAE" w14:textId="77777777" w:rsidR="00F073AF" w:rsidRPr="004F575F" w:rsidRDefault="00F073AF" w:rsidP="004F575F">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64A13" w14:textId="77777777" w:rsidR="004F575F" w:rsidRPr="00482E00" w:rsidRDefault="00F073AF" w:rsidP="004F575F">
    <w:pPr>
      <w:pStyle w:val="Footer"/>
      <w:jc w:val="center"/>
      <w:rPr>
        <w:sz w:val="18"/>
        <w:szCs w:val="18"/>
      </w:rPr>
    </w:pPr>
    <w:r>
      <w:rPr>
        <w:sz w:val="18"/>
        <w:szCs w:val="18"/>
      </w:rPr>
      <w:t xml:space="preserve">NJ Dept. of Agriculture, </w:t>
    </w:r>
    <w:r w:rsidR="00433469">
      <w:rPr>
        <w:sz w:val="18"/>
        <w:szCs w:val="18"/>
      </w:rPr>
      <w:t xml:space="preserve">Division of Food &amp; Nutrition </w:t>
    </w:r>
    <w:r w:rsidR="004F575F" w:rsidRPr="00482E00">
      <w:rPr>
        <w:sz w:val="18"/>
        <w:szCs w:val="18"/>
      </w:rPr>
      <w:t xml:space="preserve">● Page 1 of 2 ● </w:t>
    </w:r>
    <w:r w:rsidR="00870E26">
      <w:rPr>
        <w:sz w:val="18"/>
        <w:szCs w:val="18"/>
      </w:rPr>
      <w:t>May</w:t>
    </w:r>
    <w:r w:rsidR="0043352B">
      <w:rPr>
        <w:sz w:val="18"/>
        <w:szCs w:val="18"/>
      </w:rPr>
      <w:t xml:space="preserve"> 201</w:t>
    </w:r>
    <w:r w:rsidR="00870E26">
      <w:rPr>
        <w:sz w:val="18"/>
        <w:szCs w:val="18"/>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1BC4F" w14:textId="77777777" w:rsidR="00711D0A" w:rsidRDefault="00711D0A" w:rsidP="006B35F6">
      <w:pPr>
        <w:spacing w:after="0" w:line="240" w:lineRule="auto"/>
      </w:pPr>
      <w:r>
        <w:separator/>
      </w:r>
    </w:p>
  </w:footnote>
  <w:footnote w:type="continuationSeparator" w:id="0">
    <w:p w14:paraId="71066B36" w14:textId="77777777" w:rsidR="00711D0A" w:rsidRDefault="00711D0A" w:rsidP="006B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34BB" w14:textId="77777777" w:rsidR="00836DC1" w:rsidRPr="00D95DBC" w:rsidRDefault="00836DC1" w:rsidP="00836DC1">
    <w:pPr>
      <w:pStyle w:val="Header"/>
      <w:jc w:val="right"/>
      <w:rPr>
        <w:rFonts w:ascii="Times New Roman" w:hAnsi="Times New Roman" w:cs="Times New Roman"/>
        <w:b/>
        <w:i/>
        <w:sz w:val="16"/>
        <w:szCs w:val="16"/>
      </w:rPr>
    </w:pPr>
    <w:r w:rsidRPr="00D95DBC">
      <w:rPr>
        <w:rFonts w:ascii="Times New Roman" w:hAnsi="Times New Roman" w:cs="Times New Roman"/>
        <w:b/>
        <w:i/>
        <w:sz w:val="16"/>
        <w:szCs w:val="16"/>
      </w:rPr>
      <w:t>Form #34</w:t>
    </w:r>
  </w:p>
  <w:p w14:paraId="38B0F1C8" w14:textId="53B17C3A" w:rsidR="00836DC1" w:rsidRPr="00D95DBC" w:rsidRDefault="00002C03" w:rsidP="00836DC1">
    <w:pPr>
      <w:pStyle w:val="Header"/>
      <w:jc w:val="right"/>
      <w:rPr>
        <w:rFonts w:ascii="Times New Roman" w:hAnsi="Times New Roman" w:cs="Times New Roman"/>
        <w:b/>
        <w:i/>
        <w:sz w:val="16"/>
        <w:szCs w:val="16"/>
      </w:rPr>
    </w:pPr>
    <w:r>
      <w:rPr>
        <w:rFonts w:ascii="Times New Roman" w:hAnsi="Times New Roman" w:cs="Times New Roman"/>
        <w:b/>
        <w:i/>
        <w:sz w:val="16"/>
        <w:szCs w:val="16"/>
      </w:rPr>
      <w:t>May</w:t>
    </w:r>
    <w:r w:rsidR="00D95DBC" w:rsidRPr="00D95DBC">
      <w:rPr>
        <w:rFonts w:ascii="Times New Roman" w:hAnsi="Times New Roman" w:cs="Times New Roman"/>
        <w:b/>
        <w:i/>
        <w:sz w:val="16"/>
        <w:szCs w:val="16"/>
      </w:rPr>
      <w:t xml:space="preserve"> 20</w:t>
    </w:r>
    <w:r w:rsidR="0036578B">
      <w:rPr>
        <w:rFonts w:ascii="Times New Roman" w:hAnsi="Times New Roman" w:cs="Times New Roman"/>
        <w:b/>
        <w:i/>
        <w:sz w:val="16"/>
        <w:szCs w:val="16"/>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BD05C7"/>
    <w:multiLevelType w:val="hybridMultilevel"/>
    <w:tmpl w:val="985439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4C4122F"/>
    <w:multiLevelType w:val="hybridMultilevel"/>
    <w:tmpl w:val="A2924C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6365FBB"/>
    <w:multiLevelType w:val="multilevel"/>
    <w:tmpl w:val="8DA436E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num w:numId="1" w16cid:durableId="1665737898">
    <w:abstractNumId w:val="0"/>
  </w:num>
  <w:num w:numId="2" w16cid:durableId="127822948">
    <w:abstractNumId w:val="1"/>
  </w:num>
  <w:num w:numId="3" w16cid:durableId="1938318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00F"/>
    <w:rsid w:val="00002C03"/>
    <w:rsid w:val="000C6FF7"/>
    <w:rsid w:val="000F182E"/>
    <w:rsid w:val="0013215A"/>
    <w:rsid w:val="001551EA"/>
    <w:rsid w:val="001726FA"/>
    <w:rsid w:val="00181203"/>
    <w:rsid w:val="001A7AD1"/>
    <w:rsid w:val="00203876"/>
    <w:rsid w:val="002A1692"/>
    <w:rsid w:val="002F5E97"/>
    <w:rsid w:val="0033536B"/>
    <w:rsid w:val="00340F47"/>
    <w:rsid w:val="0034200F"/>
    <w:rsid w:val="0036422F"/>
    <w:rsid w:val="0036578B"/>
    <w:rsid w:val="003F5EF1"/>
    <w:rsid w:val="00401633"/>
    <w:rsid w:val="00413D3C"/>
    <w:rsid w:val="00433469"/>
    <w:rsid w:val="0043352B"/>
    <w:rsid w:val="00466F52"/>
    <w:rsid w:val="00482E00"/>
    <w:rsid w:val="004C0115"/>
    <w:rsid w:val="004E1EC3"/>
    <w:rsid w:val="004F575F"/>
    <w:rsid w:val="0054059B"/>
    <w:rsid w:val="005825E7"/>
    <w:rsid w:val="005A17F1"/>
    <w:rsid w:val="005D0B42"/>
    <w:rsid w:val="00605759"/>
    <w:rsid w:val="006B35F6"/>
    <w:rsid w:val="006C4FD2"/>
    <w:rsid w:val="00711D0A"/>
    <w:rsid w:val="007314E9"/>
    <w:rsid w:val="007568B6"/>
    <w:rsid w:val="007923AE"/>
    <w:rsid w:val="007B41DF"/>
    <w:rsid w:val="008043DC"/>
    <w:rsid w:val="00836DC1"/>
    <w:rsid w:val="00870E26"/>
    <w:rsid w:val="0088741E"/>
    <w:rsid w:val="008D4521"/>
    <w:rsid w:val="008E2F89"/>
    <w:rsid w:val="00936976"/>
    <w:rsid w:val="009569B3"/>
    <w:rsid w:val="00962EB6"/>
    <w:rsid w:val="009C7524"/>
    <w:rsid w:val="00A053C8"/>
    <w:rsid w:val="00A94F73"/>
    <w:rsid w:val="00AC0513"/>
    <w:rsid w:val="00B44B61"/>
    <w:rsid w:val="00BA34B6"/>
    <w:rsid w:val="00BE072D"/>
    <w:rsid w:val="00BE22D3"/>
    <w:rsid w:val="00CF487B"/>
    <w:rsid w:val="00D3736F"/>
    <w:rsid w:val="00D95DBC"/>
    <w:rsid w:val="00DF793B"/>
    <w:rsid w:val="00E4739F"/>
    <w:rsid w:val="00F073AF"/>
    <w:rsid w:val="00F35DE1"/>
    <w:rsid w:val="00F6180B"/>
    <w:rsid w:val="00F87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02853"/>
  <w15:docId w15:val="{376DD7A2-8EB8-4106-993C-FEE3E2B64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5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6976"/>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C75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7524"/>
    <w:rPr>
      <w:rFonts w:ascii="Tahoma" w:hAnsi="Tahoma" w:cs="Tahoma"/>
      <w:sz w:val="16"/>
      <w:szCs w:val="16"/>
    </w:rPr>
  </w:style>
  <w:style w:type="table" w:styleId="TableGrid">
    <w:name w:val="Table Grid"/>
    <w:basedOn w:val="TableNormal"/>
    <w:uiPriority w:val="59"/>
    <w:rsid w:val="007B4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B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35F6"/>
  </w:style>
  <w:style w:type="paragraph" w:styleId="Footer">
    <w:name w:val="footer"/>
    <w:basedOn w:val="Normal"/>
    <w:link w:val="FooterChar"/>
    <w:uiPriority w:val="99"/>
    <w:unhideWhenUsed/>
    <w:rsid w:val="006B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35F6"/>
  </w:style>
  <w:style w:type="character" w:styleId="PlaceholderText">
    <w:name w:val="Placeholder Text"/>
    <w:basedOn w:val="DefaultParagraphFont"/>
    <w:uiPriority w:val="99"/>
    <w:semiHidden/>
    <w:rsid w:val="008043DC"/>
    <w:rPr>
      <w:color w:val="808080"/>
    </w:rPr>
  </w:style>
  <w:style w:type="paragraph" w:styleId="ListParagraph">
    <w:name w:val="List Paragraph"/>
    <w:basedOn w:val="Normal"/>
    <w:uiPriority w:val="34"/>
    <w:qFormat/>
    <w:rsid w:val="005D0B42"/>
    <w:pPr>
      <w:ind w:left="720"/>
      <w:contextualSpacing/>
    </w:pPr>
  </w:style>
  <w:style w:type="character" w:styleId="Hyperlink">
    <w:name w:val="Hyperlink"/>
    <w:basedOn w:val="DefaultParagraphFont"/>
    <w:uiPriority w:val="99"/>
    <w:unhideWhenUsed/>
    <w:rsid w:val="00D95DBC"/>
    <w:rPr>
      <w:color w:val="0000FF" w:themeColor="hyperlink"/>
      <w:u w:val="single"/>
    </w:rPr>
  </w:style>
  <w:style w:type="character" w:styleId="UnresolvedMention">
    <w:name w:val="Unresolved Mention"/>
    <w:basedOn w:val="DefaultParagraphFont"/>
    <w:uiPriority w:val="99"/>
    <w:semiHidden/>
    <w:unhideWhenUsed/>
    <w:rsid w:val="00002C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4327">
      <w:bodyDiv w:val="1"/>
      <w:marLeft w:val="0"/>
      <w:marRight w:val="0"/>
      <w:marTop w:val="0"/>
      <w:marBottom w:val="0"/>
      <w:divBdr>
        <w:top w:val="none" w:sz="0" w:space="0" w:color="auto"/>
        <w:left w:val="none" w:sz="0" w:space="0" w:color="auto"/>
        <w:bottom w:val="none" w:sz="0" w:space="0" w:color="auto"/>
        <w:right w:val="none" w:sz="0" w:space="0" w:color="auto"/>
      </w:divBdr>
    </w:div>
    <w:div w:id="1976333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npspecialprojects@ag.nj.gov%2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mailto:program.intake@usda.gov/" TargetMode="External"/><Relationship Id="rId4" Type="http://schemas.openxmlformats.org/officeDocument/2006/relationships/settings" Target="settings.xml"/><Relationship Id="rId9" Type="http://schemas.openxmlformats.org/officeDocument/2006/relationships/hyperlink" Target="https://www.usda.gov/sites/default/files/documents/ad-3027.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53D78-00BC-4323-92D1-8EFA55298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719</Words>
  <Characters>4099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Jankowski, Amy</dc:creator>
  <cp:lastModifiedBy>Miller, Casey [AG]</cp:lastModifiedBy>
  <cp:revision>3</cp:revision>
  <cp:lastPrinted>2016-01-04T17:08:00Z</cp:lastPrinted>
  <dcterms:created xsi:type="dcterms:W3CDTF">2023-06-05T18:52:00Z</dcterms:created>
  <dcterms:modified xsi:type="dcterms:W3CDTF">2023-06-05T18:54:00Z</dcterms:modified>
</cp:coreProperties>
</file>